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0CF1" w14:textId="77777777" w:rsidR="00EB1DBC" w:rsidRPr="00C302D0" w:rsidRDefault="00EB1DBC" w:rsidP="00EB1DBC">
      <w:pPr>
        <w:widowControl w:val="0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right="1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</w:pP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  <w:t xml:space="preserve">    </w:t>
      </w:r>
      <w:r w:rsidRPr="00C302D0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Załącznik nr 3 do SWZ</w:t>
      </w:r>
    </w:p>
    <w:p w14:paraId="5FF36D8A" w14:textId="77777777" w:rsidR="00EB1DBC" w:rsidRPr="00C302D0" w:rsidRDefault="00EB1DBC" w:rsidP="00EB1DBC">
      <w:pPr>
        <w:shd w:val="clear" w:color="auto" w:fill="D0CECE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b/>
          <w:sz w:val="24"/>
          <w:szCs w:val="24"/>
        </w:rPr>
        <w:t>ZAMAWIAJĄCY:</w:t>
      </w:r>
    </w:p>
    <w:p w14:paraId="18BE27DE" w14:textId="77777777" w:rsidR="00EB1DBC" w:rsidRPr="00C302D0" w:rsidRDefault="00EB1DBC" w:rsidP="00EB1D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bCs/>
          <w:sz w:val="24"/>
          <w:szCs w:val="24"/>
        </w:rPr>
        <w:t>Nazwa:</w:t>
      </w:r>
      <w:r w:rsidRPr="00C302D0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Przedsiębiorstwo Gospodarki  Komunalnej Spółka z o.o. </w:t>
      </w:r>
    </w:p>
    <w:p w14:paraId="520C363B" w14:textId="77777777" w:rsidR="00EB1DBC" w:rsidRPr="00C302D0" w:rsidRDefault="00EB1DBC" w:rsidP="00EB1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sz w:val="24"/>
          <w:szCs w:val="24"/>
        </w:rPr>
        <w:t>Adres: ul. Piekarskiego 3, 22-300 Krasnystaw</w:t>
      </w:r>
    </w:p>
    <w:p w14:paraId="39895352" w14:textId="77777777" w:rsidR="00EB1DBC" w:rsidRPr="00C302D0" w:rsidRDefault="00EB1DBC" w:rsidP="006C2A5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66860181"/>
      <w:r w:rsidRPr="00C302D0">
        <w:rPr>
          <w:rFonts w:ascii="Times New Roman" w:eastAsia="Times New Roman" w:hAnsi="Times New Roman" w:cs="Times New Roman"/>
          <w:lang w:eastAsia="pl-PL"/>
        </w:rPr>
        <w:t xml:space="preserve">Poczta elektroniczna [e-mail]: </w:t>
      </w:r>
      <w:bookmarkStart w:id="1" w:name="_Hlk66189790"/>
      <w:r w:rsidRPr="00C302D0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C302D0">
        <w:rPr>
          <w:rFonts w:ascii="Times New Roman" w:eastAsia="Times New Roman" w:hAnsi="Times New Roman" w:cs="Times New Roman"/>
          <w:lang w:eastAsia="pl-PL"/>
        </w:rPr>
        <w:instrText xml:space="preserve"> HYPERLINK "mailto:pgk.krasnystaw@pro.onet.pl" </w:instrText>
      </w:r>
      <w:r w:rsidRPr="00C302D0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C302D0">
        <w:rPr>
          <w:rFonts w:ascii="Times New Roman" w:eastAsia="Times New Roman" w:hAnsi="Times New Roman" w:cs="Times New Roman"/>
          <w:lang w:eastAsia="pl-PL"/>
        </w:rPr>
        <w:t>pgk.krasnystaw@pro.onet.pl</w:t>
      </w:r>
      <w:r w:rsidRPr="00C302D0">
        <w:rPr>
          <w:rFonts w:ascii="Times New Roman" w:eastAsia="Times New Roman" w:hAnsi="Times New Roman" w:cs="Times New Roman"/>
          <w:lang w:eastAsia="pl-PL"/>
        </w:rPr>
        <w:fldChar w:fldCharType="end"/>
      </w:r>
      <w:bookmarkEnd w:id="1"/>
    </w:p>
    <w:bookmarkEnd w:id="0"/>
    <w:p w14:paraId="644E3B1E" w14:textId="77777777" w:rsidR="00EB1DBC" w:rsidRPr="00C302D0" w:rsidRDefault="00EB1DBC" w:rsidP="006C2A5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02D0">
        <w:rPr>
          <w:rFonts w:ascii="Times New Roman" w:eastAsia="Times New Roman" w:hAnsi="Times New Roman" w:cs="Times New Roman"/>
          <w:lang w:eastAsia="pl-PL"/>
        </w:rPr>
        <w:t>Elektroniczna Skrzynka Podawcza: /</w:t>
      </w:r>
      <w:proofErr w:type="spellStart"/>
      <w:r w:rsidRPr="00C302D0">
        <w:rPr>
          <w:rFonts w:ascii="Times New Roman" w:eastAsia="Times New Roman" w:hAnsi="Times New Roman" w:cs="Times New Roman"/>
          <w:lang w:eastAsia="pl-PL"/>
        </w:rPr>
        <w:t>pgk_krasnystaw</w:t>
      </w:r>
      <w:proofErr w:type="spellEnd"/>
      <w:r w:rsidRPr="00C302D0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C302D0"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</w:p>
    <w:p w14:paraId="283ECEEF" w14:textId="5B9DBADC" w:rsidR="00EB1DBC" w:rsidRDefault="00EB1DBC" w:rsidP="006C2A5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02D0">
        <w:rPr>
          <w:rFonts w:ascii="Times New Roman" w:eastAsia="Times New Roman" w:hAnsi="Times New Roman" w:cs="Times New Roman"/>
          <w:lang w:eastAsia="pl-PL"/>
        </w:rPr>
        <w:t xml:space="preserve">Strona internetowa Zamawiającego [URL]: </w:t>
      </w:r>
      <w:hyperlink r:id="rId7" w:history="1">
        <w:r w:rsidR="00E339C0" w:rsidRPr="003E151C">
          <w:rPr>
            <w:rStyle w:val="Hipercze"/>
            <w:rFonts w:ascii="Times New Roman" w:eastAsia="Times New Roman" w:hAnsi="Times New Roman" w:cs="Times New Roman"/>
            <w:lang w:eastAsia="pl-PL"/>
          </w:rPr>
          <w:t>http://pgkkrasnystaw.pl</w:t>
        </w:r>
      </w:hyperlink>
      <w:r w:rsidRPr="00C302D0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296B9ECC" w14:textId="33EEE2BC" w:rsidR="00E339C0" w:rsidRPr="00E339C0" w:rsidRDefault="00E339C0" w:rsidP="006C2A57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39C0">
        <w:rPr>
          <w:rFonts w:ascii="Times New Roman" w:eastAsia="Times New Roman" w:hAnsi="Times New Roman" w:cs="Times New Roman"/>
          <w:lang w:eastAsia="pl-PL"/>
        </w:rPr>
        <w:t xml:space="preserve">Strona internetowa prowadzonego postępowania, na której udostępniane będą zmiany i wyjaśnienia treści SWZ oraz inne dokumenty zamówienia bezpośrednio związane </w:t>
      </w:r>
    </w:p>
    <w:p w14:paraId="7BA2F0DA" w14:textId="77777777" w:rsidR="003569B0" w:rsidRPr="003569B0" w:rsidRDefault="00E339C0" w:rsidP="003569B0">
      <w:pPr>
        <w:pStyle w:val="Akapitzlist"/>
        <w:tabs>
          <w:tab w:val="left" w:pos="284"/>
        </w:tabs>
        <w:ind w:left="720"/>
        <w:jc w:val="both"/>
      </w:pPr>
      <w:r w:rsidRPr="00E339C0">
        <w:t xml:space="preserve">z postępowaniem o udzielenie zamówienia [URL]: </w:t>
      </w:r>
      <w:bookmarkStart w:id="2" w:name="_Hlk86045224"/>
      <w:r w:rsidR="003569B0" w:rsidRPr="003569B0">
        <w:fldChar w:fldCharType="begin"/>
      </w:r>
      <w:r w:rsidR="003569B0" w:rsidRPr="003569B0">
        <w:instrText xml:space="preserve"> HYPERLINK "https://pgkkrasnystaw.bip.lubelskie.pl/index.php?id=51&amp;p1=szczegoly&amp;p2=77417" </w:instrText>
      </w:r>
      <w:r w:rsidR="003569B0" w:rsidRPr="003569B0">
        <w:fldChar w:fldCharType="separate"/>
      </w:r>
      <w:r w:rsidR="003569B0" w:rsidRPr="003569B0">
        <w:rPr>
          <w:rFonts w:eastAsia="Arial"/>
          <w:color w:val="0000FF"/>
          <w:u w:val="single"/>
        </w:rPr>
        <w:t>https://pgkkrasnystaw.bip.lubelskie.pl/index.php?id=51&amp;p1=szczegoly&amp;p2=77417</w:t>
      </w:r>
      <w:r w:rsidR="003569B0" w:rsidRPr="003569B0">
        <w:fldChar w:fldCharType="end"/>
      </w:r>
      <w:r w:rsidR="003569B0" w:rsidRPr="003569B0">
        <w:t xml:space="preserve"> </w:t>
      </w:r>
    </w:p>
    <w:bookmarkEnd w:id="2"/>
    <w:p w14:paraId="7D5AA456" w14:textId="34FEE5F7" w:rsidR="00E339C0" w:rsidRPr="00C302D0" w:rsidRDefault="00E339C0" w:rsidP="00E339C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9562EC" w14:textId="77777777" w:rsidR="00EB1DBC" w:rsidRPr="00C302D0" w:rsidRDefault="00EB1DBC" w:rsidP="00EB1DBC">
      <w:pPr>
        <w:widowControl w:val="0"/>
        <w:spacing w:after="12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pl-PL"/>
        </w:rPr>
      </w:pPr>
    </w:p>
    <w:p w14:paraId="5A009EC5" w14:textId="77777777" w:rsidR="00EB1DBC" w:rsidRPr="00C302D0" w:rsidRDefault="00EB1DBC" w:rsidP="00EB1DBC">
      <w:pPr>
        <w:widowControl w:val="0"/>
        <w:shd w:val="clear" w:color="auto" w:fill="D0CECE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64D7DDC1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bookmarkStart w:id="3" w:name="_Hlk67055053"/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bookmarkEnd w:id="3"/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</w:p>
    <w:p w14:paraId="48632E6C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 xml:space="preserve">                           </w:t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</w:p>
    <w:p w14:paraId="1FF8C1FF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         </w:t>
      </w:r>
    </w:p>
    <w:p w14:paraId="25372888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(pełna nazwa/firma, adres, w zależności   od podmiotu: NIP/PESEL, KRS/</w:t>
      </w:r>
      <w:proofErr w:type="spellStart"/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CEiDG</w:t>
      </w:r>
      <w:proofErr w:type="spellEnd"/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)</w:t>
      </w:r>
    </w:p>
    <w:p w14:paraId="501ABB87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</w:p>
    <w:p w14:paraId="2C9906E1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reprezentowany przez:</w:t>
      </w:r>
    </w:p>
    <w:p w14:paraId="05A9C19B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</w:p>
    <w:p w14:paraId="5C74FEF2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0F656721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      (imię i nazwisko, stanowisko/podstawa do reprezentacji)</w:t>
      </w:r>
    </w:p>
    <w:p w14:paraId="40320EF7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14:paraId="5B74F97D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14:paraId="31940F7F" w14:textId="619DC957" w:rsidR="00EB1DBC" w:rsidRPr="00C302D0" w:rsidRDefault="00EB1DBC" w:rsidP="00EB1DBC">
      <w:pPr>
        <w:shd w:val="clear" w:color="auto" w:fill="FFD966" w:themeFill="accent4" w:themeFillTint="99"/>
        <w:spacing w:after="120" w:line="240" w:lineRule="auto"/>
        <w:ind w:left="426" w:right="91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302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SPECYFIKACJA  TECHNICZNA  OFEROWANEGO  </w:t>
      </w:r>
      <w:r w:rsidR="004326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SPRZĘTU</w:t>
      </w:r>
      <w:r w:rsidR="00C302D0" w:rsidRPr="00C302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764A777" w14:textId="77777777" w:rsidR="0043265C" w:rsidRDefault="0043265C" w:rsidP="00EB1DBC">
      <w:pPr>
        <w:spacing w:after="120" w:line="276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82341DF" w14:textId="513C42DF" w:rsidR="00EB1DBC" w:rsidRPr="0043265C" w:rsidRDefault="00EB1DBC" w:rsidP="00EB1DBC">
      <w:pPr>
        <w:spacing w:after="12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326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Uwaga: </w:t>
      </w:r>
      <w:r w:rsidR="001059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4326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Dokument składany wraz z ofertą</w:t>
      </w:r>
      <w:r w:rsidR="001059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stanowiący </w:t>
      </w:r>
      <w:r w:rsidR="001059E8" w:rsidRPr="001059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przedmiotowy środ</w:t>
      </w:r>
      <w:r w:rsidR="001059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ek</w:t>
      </w:r>
      <w:r w:rsidR="001059E8" w:rsidRPr="001059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dowodowy </w:t>
      </w:r>
    </w:p>
    <w:p w14:paraId="1BA2CD79" w14:textId="77777777" w:rsidR="00EB1DBC" w:rsidRPr="00C302D0" w:rsidRDefault="00EB1DBC" w:rsidP="00EB1DBC">
      <w:pPr>
        <w:spacing w:after="120" w:line="276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15D0B" w14:textId="6A9F291B" w:rsidR="00EB1DBC" w:rsidRPr="00E50A17" w:rsidRDefault="0043265C" w:rsidP="00E50A17">
      <w:pPr>
        <w:spacing w:after="0" w:line="276" w:lineRule="auto"/>
        <w:ind w:left="426" w:right="91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Przystępując do udziału </w:t>
      </w:r>
      <w:r w:rsidRPr="0043265C">
        <w:rPr>
          <w:rFonts w:ascii="Times New Roman" w:eastAsia="Times New Roman" w:hAnsi="Times New Roman" w:cs="Times New Roman"/>
        </w:rPr>
        <w:t>w postępowaniu o udzielenie zamówienia publicznego prowadzonego na podstawie ustawy z dnia 11 września 2019r. Prawo zamówień publicznych w trybie podstawowym bez przeprowadzenia negocjacji pn.:</w:t>
      </w:r>
      <w:r w:rsidRPr="0043265C">
        <w:rPr>
          <w:rFonts w:ascii="Times New Roman" w:eastAsia="Times New Roman" w:hAnsi="Times New Roman" w:cs="Times New Roman"/>
          <w:b/>
        </w:rPr>
        <w:t xml:space="preserve"> </w:t>
      </w:r>
      <w:r w:rsidR="00E50A17" w:rsidRPr="00E50A1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r w:rsidR="00A06E7B" w:rsidRPr="00A06E7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Zakup i dostawa fabrycznie nowego ciągnika rolniczego wraz z pługiem odśnieżnym dla Przedsiębiorstwa Gospodarki Komunalnej Sp. z o.o. w Krasnymstawie” </w:t>
      </w:r>
      <w:r w:rsidRPr="0043265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 znak sprawy ZP/0</w:t>
      </w:r>
      <w:r w:rsidR="00A06E7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4</w:t>
      </w:r>
      <w:r w:rsidRPr="0043265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/2021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</w:t>
      </w:r>
      <w:r w:rsidR="00EB1DBC" w:rsidRPr="00C302D0">
        <w:rPr>
          <w:rFonts w:ascii="Times New Roman" w:eastAsia="Times New Roman" w:hAnsi="Times New Roman" w:cs="Times New Roman"/>
        </w:rPr>
        <w:t>prowadzonego przez Przedsiębiorstwo Gospodarki Komunalnej Spółka  z o.o. w Krasnymstawie, oświadczam, że w ramach realizacji ww. zamówienia oferuj</w:t>
      </w:r>
      <w:r>
        <w:rPr>
          <w:rFonts w:ascii="Times New Roman" w:eastAsia="Times New Roman" w:hAnsi="Times New Roman" w:cs="Times New Roman"/>
        </w:rPr>
        <w:t>ę (</w:t>
      </w:r>
      <w:r w:rsidR="00EB1DBC" w:rsidRPr="00C302D0">
        <w:rPr>
          <w:rFonts w:ascii="Times New Roman" w:eastAsia="Times New Roman" w:hAnsi="Times New Roman" w:cs="Times New Roman"/>
        </w:rPr>
        <w:t>my</w:t>
      </w:r>
      <w:r>
        <w:rPr>
          <w:rFonts w:ascii="Times New Roman" w:eastAsia="Times New Roman" w:hAnsi="Times New Roman" w:cs="Times New Roman"/>
        </w:rPr>
        <w:t>)</w:t>
      </w:r>
      <w:r w:rsidR="00EB1DBC" w:rsidRPr="00C302D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ciągnik rolniczy oraz pług odśnieżny</w:t>
      </w:r>
      <w:r w:rsidR="00EB1DBC" w:rsidRPr="00C302D0">
        <w:rPr>
          <w:rFonts w:ascii="Times New Roman" w:eastAsia="Times New Roman" w:hAnsi="Times New Roman" w:cs="Times New Roman"/>
        </w:rPr>
        <w:t xml:space="preserve"> o poniższych parametrach*:</w:t>
      </w:r>
    </w:p>
    <w:p w14:paraId="624B50C7" w14:textId="77777777" w:rsidR="00EB1DBC" w:rsidRPr="00C302D0" w:rsidRDefault="00EB1DBC" w:rsidP="00EB1DBC">
      <w:pPr>
        <w:spacing w:after="0" w:line="240" w:lineRule="auto"/>
        <w:ind w:right="632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7E66BDB4" w14:textId="0FDE5183" w:rsidR="00E339C0" w:rsidRPr="006004E6" w:rsidRDefault="00EB1DBC" w:rsidP="00535D43">
      <w:pPr>
        <w:spacing w:after="0" w:line="240" w:lineRule="auto"/>
        <w:ind w:left="426" w:right="916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  <w:sectPr w:rsidR="00E339C0" w:rsidRPr="006004E6" w:rsidSect="00134C3B">
          <w:headerReference w:type="default" r:id="rId8"/>
          <w:footerReference w:type="even" r:id="rId9"/>
          <w:footerReference w:type="default" r:id="rId10"/>
          <w:headerReference w:type="first" r:id="rId11"/>
          <w:pgSz w:w="16838" w:h="11906" w:orient="landscape"/>
          <w:pgMar w:top="567" w:right="567" w:bottom="567" w:left="737" w:header="284" w:footer="119" w:gutter="0"/>
          <w:cols w:space="708"/>
          <w:docGrid w:linePitch="360"/>
        </w:sectPr>
      </w:pPr>
      <w:r w:rsidRPr="00C302D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* Tabela obowiązkowo do wypełnienia</w:t>
      </w:r>
      <w:r w:rsidRPr="00C302D0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. W oznaczonych wierszach obowiązkowo należy wpisać wymagane dane albo „TAK” lub „NIE”. W punktach, gdzie Zamawiający określił wartości minimalne i maksymalne należy wpisać wartości rzeczywiste parametru Zamawiający nie dopuszcza możliwości potwierdzania parametrów słowem TAK jeżeli wymagane jest wskazanie konkretnych parametrów charakteryzujących dostarczany </w:t>
      </w:r>
      <w:proofErr w:type="spellStart"/>
      <w:r w:rsidRPr="00C302D0">
        <w:rPr>
          <w:rFonts w:ascii="Times New Roman" w:eastAsia="Times New Roman" w:hAnsi="Times New Roman" w:cs="Times New Roman"/>
          <w:bCs/>
          <w:u w:val="single"/>
          <w:lang w:eastAsia="pl-PL"/>
        </w:rPr>
        <w:t>eleme</w:t>
      </w:r>
      <w:proofErr w:type="spellEnd"/>
    </w:p>
    <w:p w14:paraId="4688934F" w14:textId="77777777" w:rsidR="00EB1DBC" w:rsidRPr="00C302D0" w:rsidRDefault="00EB1DBC" w:rsidP="00EB1DBC">
      <w:pPr>
        <w:tabs>
          <w:tab w:val="left" w:pos="-6840"/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401"/>
        <w:gridCol w:w="7557"/>
        <w:gridCol w:w="3802"/>
        <w:gridCol w:w="9"/>
      </w:tblGrid>
      <w:tr w:rsidR="00C302D0" w:rsidRPr="00C302D0" w14:paraId="669DA918" w14:textId="77777777" w:rsidTr="00535D43">
        <w:trPr>
          <w:trHeight w:val="561"/>
          <w:jc w:val="center"/>
        </w:trPr>
        <w:tc>
          <w:tcPr>
            <w:tcW w:w="9894" w:type="dxa"/>
            <w:gridSpan w:val="3"/>
            <w:shd w:val="clear" w:color="auto" w:fill="auto"/>
            <w:vAlign w:val="center"/>
          </w:tcPr>
          <w:p w14:paraId="00880D5A" w14:textId="77777777" w:rsidR="00EB1DBC" w:rsidRPr="00C302D0" w:rsidRDefault="00EB1DBC" w:rsidP="00EB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Parametry techniczne, użytkowe i jakościowe przedmiotu zamówienia </w:t>
            </w:r>
            <w:r w:rsidRPr="00C302D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 wymagane przez Zamawiającego:</w:t>
            </w:r>
          </w:p>
        </w:tc>
        <w:tc>
          <w:tcPr>
            <w:tcW w:w="3811" w:type="dxa"/>
            <w:gridSpan w:val="2"/>
            <w:vAlign w:val="center"/>
          </w:tcPr>
          <w:p w14:paraId="7E74EC64" w14:textId="77777777" w:rsidR="00EB1DBC" w:rsidRPr="00C302D0" w:rsidRDefault="00EB1DBC" w:rsidP="00EB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Propozycje Wykonawcy</w:t>
            </w:r>
          </w:p>
        </w:tc>
      </w:tr>
      <w:tr w:rsidR="00C302D0" w:rsidRPr="00C302D0" w14:paraId="666F1A3F" w14:textId="77777777" w:rsidTr="0043265C">
        <w:trPr>
          <w:trHeight w:val="1504"/>
          <w:jc w:val="center"/>
        </w:trPr>
        <w:tc>
          <w:tcPr>
            <w:tcW w:w="13705" w:type="dxa"/>
            <w:gridSpan w:val="5"/>
            <w:shd w:val="clear" w:color="auto" w:fill="auto"/>
            <w:vAlign w:val="center"/>
          </w:tcPr>
          <w:p w14:paraId="496CF155" w14:textId="09F15C39" w:rsidR="00EB1DBC" w:rsidRPr="00C302D0" w:rsidRDefault="009A1BB2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I.  </w:t>
            </w:r>
            <w:r w:rsidR="00E50A1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CIĄGNIK ROLNICZY</w:t>
            </w:r>
          </w:p>
          <w:p w14:paraId="73732E21" w14:textId="77777777" w:rsidR="00EB1DBC" w:rsidRPr="00C302D0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</w:p>
          <w:p w14:paraId="1B1DEF39" w14:textId="22BB08A4" w:rsidR="00EB1DBC" w:rsidRPr="0043265C" w:rsidRDefault="00EB1DBC" w:rsidP="0043265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Proponowana marka:……………………………………   Model: ………………………………… </w:t>
            </w:r>
            <w:r w:rsidRPr="00C302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br/>
              <w:t xml:space="preserve">Typ: ……………………………………,       </w:t>
            </w:r>
          </w:p>
        </w:tc>
      </w:tr>
      <w:tr w:rsidR="00C302D0" w:rsidRPr="008E7062" w14:paraId="38510AB8" w14:textId="77777777" w:rsidTr="00535D43">
        <w:trPr>
          <w:trHeight w:val="421"/>
          <w:jc w:val="center"/>
        </w:trPr>
        <w:tc>
          <w:tcPr>
            <w:tcW w:w="936" w:type="dxa"/>
            <w:shd w:val="clear" w:color="auto" w:fill="auto"/>
          </w:tcPr>
          <w:p w14:paraId="4F4EDA19" w14:textId="58ED4E26" w:rsidR="00EB1DBC" w:rsidRPr="008E7062" w:rsidRDefault="00EB1DBC" w:rsidP="006C2A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1F11CA8C" w14:textId="4B1DC491" w:rsidR="00EB1DBC" w:rsidRPr="008E7062" w:rsidRDefault="0043265C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>Ciągnik fabrycznie nowy, nieużytkowany, przystosowany do poruszania się po drogach publicznych</w:t>
            </w:r>
          </w:p>
        </w:tc>
        <w:tc>
          <w:tcPr>
            <w:tcW w:w="3811" w:type="dxa"/>
            <w:gridSpan w:val="2"/>
            <w:vAlign w:val="center"/>
          </w:tcPr>
          <w:p w14:paraId="0894320E" w14:textId="77777777" w:rsidR="00EB1DBC" w:rsidRPr="008E7062" w:rsidRDefault="00EB1DBC" w:rsidP="0043265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C302D0" w:rsidRPr="008E7062" w14:paraId="3EA3D898" w14:textId="77777777" w:rsidTr="00535D43">
        <w:trPr>
          <w:trHeight w:val="399"/>
          <w:jc w:val="center"/>
        </w:trPr>
        <w:tc>
          <w:tcPr>
            <w:tcW w:w="936" w:type="dxa"/>
            <w:shd w:val="clear" w:color="auto" w:fill="auto"/>
          </w:tcPr>
          <w:p w14:paraId="18150133" w14:textId="38A4CD11" w:rsidR="00EB1DBC" w:rsidRPr="008E7062" w:rsidRDefault="00EB1DBC" w:rsidP="006C2A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78DBB886" w14:textId="77777777" w:rsidR="00EB1DBC" w:rsidRPr="008E7062" w:rsidRDefault="00EB1DBC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Rok produkcji (2020r. lub 2021r.)</w:t>
            </w:r>
          </w:p>
        </w:tc>
        <w:tc>
          <w:tcPr>
            <w:tcW w:w="3811" w:type="dxa"/>
            <w:gridSpan w:val="2"/>
            <w:vAlign w:val="center"/>
          </w:tcPr>
          <w:p w14:paraId="2042D2F6" w14:textId="77777777" w:rsidR="00EB1DBC" w:rsidRPr="008E7062" w:rsidRDefault="00EB1DBC" w:rsidP="0043265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Rok produkcji: ……………………….</w:t>
            </w:r>
          </w:p>
        </w:tc>
      </w:tr>
      <w:tr w:rsidR="00C302D0" w:rsidRPr="008E7062" w14:paraId="714DA3F8" w14:textId="77777777" w:rsidTr="00535D43">
        <w:trPr>
          <w:trHeight w:val="343"/>
          <w:jc w:val="center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2EB92606" w14:textId="0053E8EE" w:rsidR="00EB1DBC" w:rsidRPr="008E7062" w:rsidRDefault="00EB1DBC" w:rsidP="006C2A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0FF46FC0" w14:textId="129CC693" w:rsidR="00EB1DBC" w:rsidRPr="008E7062" w:rsidRDefault="0043265C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>Ciągnik posiadający homologację europejską lub dokument równoważny</w:t>
            </w:r>
          </w:p>
        </w:tc>
        <w:tc>
          <w:tcPr>
            <w:tcW w:w="3811" w:type="dxa"/>
            <w:gridSpan w:val="2"/>
            <w:tcBorders>
              <w:bottom w:val="single" w:sz="4" w:space="0" w:color="auto"/>
            </w:tcBorders>
            <w:vAlign w:val="center"/>
          </w:tcPr>
          <w:p w14:paraId="2F6FDBBD" w14:textId="77777777" w:rsidR="00EB1DBC" w:rsidRPr="008E7062" w:rsidRDefault="00EB1DBC" w:rsidP="0043265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C302D0" w:rsidRPr="008E7062" w14:paraId="75F2B855" w14:textId="77777777" w:rsidTr="00535D43">
        <w:trPr>
          <w:trHeight w:val="299"/>
          <w:jc w:val="center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4A9857C8" w14:textId="4FF6670F" w:rsidR="00EB1DBC" w:rsidRPr="008E7062" w:rsidRDefault="00EB1DBC" w:rsidP="006C2A57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89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C62B4" w14:textId="051474B7" w:rsidR="00EB1DBC" w:rsidRPr="008E7062" w:rsidRDefault="0043265C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Ciągnik pochodzący z produkcji seryjnej  </w:t>
            </w:r>
            <w:r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(Uwaga: </w:t>
            </w: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>Zamawiający nie dopuszcza prototypu  ani pierwszego egzemplarza z serii</w:t>
            </w:r>
            <w:r>
              <w:rPr>
                <w:rFonts w:ascii="Times New Roman" w:eastAsia="Calibri" w:hAnsi="Times New Roman" w:cs="Times New Roman"/>
                <w:szCs w:val="24"/>
                <w:lang w:eastAsia="pl-PL"/>
              </w:rPr>
              <w:t>)</w:t>
            </w:r>
          </w:p>
        </w:tc>
        <w:tc>
          <w:tcPr>
            <w:tcW w:w="3811" w:type="dxa"/>
            <w:gridSpan w:val="2"/>
            <w:tcBorders>
              <w:bottom w:val="single" w:sz="4" w:space="0" w:color="auto"/>
            </w:tcBorders>
            <w:vAlign w:val="center"/>
          </w:tcPr>
          <w:p w14:paraId="4613856E" w14:textId="77777777" w:rsidR="00EB1DBC" w:rsidRPr="008E7062" w:rsidRDefault="00EB1DBC" w:rsidP="0043265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43265C" w:rsidRPr="008E7062" w14:paraId="13B2B348" w14:textId="77777777" w:rsidTr="00535D43">
        <w:trPr>
          <w:trHeight w:val="403"/>
          <w:jc w:val="center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7B9679E1" w14:textId="1B5F36E4" w:rsidR="0043265C" w:rsidRPr="008E7062" w:rsidRDefault="0043265C" w:rsidP="0043265C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</w:p>
        </w:tc>
        <w:tc>
          <w:tcPr>
            <w:tcW w:w="89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EA73F" w14:textId="086D8E15" w:rsidR="0043265C" w:rsidRPr="008E7062" w:rsidRDefault="0043265C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>Minimalny ciężar ciągnika (bez obciążników)  4 100 kg</w:t>
            </w:r>
          </w:p>
        </w:tc>
        <w:tc>
          <w:tcPr>
            <w:tcW w:w="3811" w:type="dxa"/>
            <w:gridSpan w:val="2"/>
            <w:tcBorders>
              <w:bottom w:val="single" w:sz="4" w:space="0" w:color="auto"/>
            </w:tcBorders>
            <w:vAlign w:val="center"/>
          </w:tcPr>
          <w:p w14:paraId="50F2F520" w14:textId="77777777" w:rsidR="0043265C" w:rsidRPr="008E7062" w:rsidRDefault="0043265C" w:rsidP="0043265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9A1BB2" w:rsidRPr="008E7062" w14:paraId="32E11C3F" w14:textId="77777777" w:rsidTr="001D3CCC">
        <w:trPr>
          <w:gridAfter w:val="1"/>
          <w:wAfter w:w="9" w:type="dxa"/>
          <w:trHeight w:val="271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FAB3" w14:textId="66401E71" w:rsidR="0043265C" w:rsidRPr="00AB33C5" w:rsidRDefault="0043265C" w:rsidP="0043265C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EEB9" w14:textId="1B05EE9F" w:rsidR="0043265C" w:rsidRPr="0043265C" w:rsidRDefault="0043265C" w:rsidP="0043265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Silnik:  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47D" w14:textId="77777777" w:rsidR="0043265C" w:rsidRPr="008E7062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7" w:hanging="284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wysokoprężny,</w:t>
            </w:r>
          </w:p>
          <w:p w14:paraId="4E0812F6" w14:textId="77777777" w:rsidR="0043265C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moc silnika minimum 105KM maksimum 120 KM </w:t>
            </w:r>
          </w:p>
          <w:p w14:paraId="6F067CE3" w14:textId="77777777" w:rsidR="0043265C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4-o cylindrowy </w:t>
            </w:r>
          </w:p>
          <w:p w14:paraId="72C7A380" w14:textId="4BF45EC7" w:rsidR="0043265C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pojemność skokowa minimum 3</w:t>
            </w:r>
            <w:r w:rsidR="00A06E7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</w:t>
            </w: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00 cm³ maksimum 4</w:t>
            </w:r>
            <w:r w:rsidR="00A06E7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</w:t>
            </w: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00 cm³ </w:t>
            </w:r>
          </w:p>
          <w:p w14:paraId="0DF9DCBF" w14:textId="6DEE8740" w:rsidR="0043265C" w:rsidRPr="008E7062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proofErr w:type="spellStart"/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intercoller</w:t>
            </w:r>
            <w:proofErr w:type="spellEnd"/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,</w:t>
            </w:r>
          </w:p>
          <w:p w14:paraId="45965591" w14:textId="1C9D234D" w:rsidR="0043265C" w:rsidRPr="008E7062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pasywny filtr cząstek stałych bez </w:t>
            </w:r>
            <w:proofErr w:type="spellStart"/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AdBlue</w:t>
            </w:r>
            <w:proofErr w:type="spellEnd"/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,</w:t>
            </w:r>
          </w:p>
          <w:p w14:paraId="6AF6AF96" w14:textId="5E8253D2" w:rsidR="0043265C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silnik spełniający normę emisji spalin </w:t>
            </w:r>
            <w:r w:rsidR="00A06E7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minimum STAGE III B</w:t>
            </w:r>
            <w:r w:rsidRPr="0043265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</w:p>
          <w:p w14:paraId="226F6644" w14:textId="25A3D943" w:rsidR="0043265C" w:rsidRPr="008E7062" w:rsidRDefault="0043265C" w:rsidP="00535D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395" w:hanging="283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3265C">
              <w:rPr>
                <w:rFonts w:ascii="Times New Roman" w:eastAsia="Calibri" w:hAnsi="Times New Roman" w:cs="Times New Roman"/>
                <w:szCs w:val="24"/>
                <w:lang w:eastAsia="pl-PL"/>
              </w:rPr>
              <w:t>zapłon samoczynny z turbodoładowaniem i bezpośrednim wtryskiem paliwa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0B5B" w14:textId="3456779B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3DC774EE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27DDA441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7CF32AA0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17B7343D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6A5BC23A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5D372281" w14:textId="77777777" w:rsidR="0043265C" w:rsidRPr="008E7062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0223CFA2" w14:textId="02A1074D" w:rsidR="0043265C" w:rsidRPr="00535D43" w:rsidRDefault="0043265C" w:rsidP="001D3C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9A1BB2" w:rsidRPr="008E7062" w14:paraId="1BED9DA6" w14:textId="77777777" w:rsidTr="001D3CCC">
        <w:trPr>
          <w:gridAfter w:val="1"/>
          <w:wAfter w:w="9" w:type="dxa"/>
          <w:trHeight w:val="35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710A" w14:textId="020953EB" w:rsidR="00535D43" w:rsidRPr="008E7062" w:rsidRDefault="00535D43" w:rsidP="00535D43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2BA8" w14:textId="77777777" w:rsidR="00535D43" w:rsidRPr="008E7062" w:rsidRDefault="00535D43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  <w:p w14:paraId="70F79E25" w14:textId="7F6989EC" w:rsidR="00535D43" w:rsidRPr="008E7062" w:rsidRDefault="00535D43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pl-PL"/>
              </w:rPr>
              <w:t>Napęd</w:t>
            </w:r>
          </w:p>
          <w:p w14:paraId="667AECFF" w14:textId="77777777" w:rsidR="00535D43" w:rsidRPr="008E7062" w:rsidRDefault="00535D43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         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36E" w14:textId="77777777" w:rsidR="00535D43" w:rsidRPr="00535D43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D43">
              <w:rPr>
                <w:rFonts w:ascii="Times New Roman" w:eastAsia="Times New Roman" w:hAnsi="Times New Roman" w:cs="Times New Roman"/>
                <w:lang w:eastAsia="pl-PL"/>
              </w:rPr>
              <w:t xml:space="preserve">ilość biegów 12P/12T lub 24P/24T </w:t>
            </w:r>
          </w:p>
          <w:p w14:paraId="5B0851D7" w14:textId="77777777" w:rsidR="00535D43" w:rsidRPr="00535D43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lang w:eastAsia="pl-PL"/>
              </w:rPr>
              <w:t>rewers sterowany mechanicznie lub elektrohydraulicznie</w:t>
            </w:r>
          </w:p>
          <w:p w14:paraId="396495C0" w14:textId="77777777" w:rsidR="00535D43" w:rsidRPr="00535D43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lang w:eastAsia="pl-PL"/>
              </w:rPr>
              <w:t>napęd na 4 koła załączany elektrohydraulicznie</w:t>
            </w:r>
          </w:p>
          <w:p w14:paraId="405691DC" w14:textId="77777777" w:rsidR="00535D43" w:rsidRPr="00535D43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lang w:eastAsia="pl-PL"/>
              </w:rPr>
              <w:t>blokada tylnego mostu różnicowego</w:t>
            </w:r>
          </w:p>
          <w:p w14:paraId="1C464433" w14:textId="55F45E33" w:rsidR="00535D43" w:rsidRPr="00535D43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sprzęgło tarczowe cierne zamknięte dwustopniowe umożliwiające przekazywanie napędu na dwa różne odbiorniki mocy (koła napędowe i WOM)</w:t>
            </w:r>
          </w:p>
          <w:p w14:paraId="6C26D924" w14:textId="4EB3197D" w:rsidR="00535D43" w:rsidRPr="008E7062" w:rsidRDefault="00535D43" w:rsidP="00535D4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450" w:hanging="284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lang w:eastAsia="pl-PL"/>
              </w:rPr>
              <w:t>skrzynia biegów zsynchronizowana z prędkością jazdy minimum 40km/h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7B9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0" w:line="276" w:lineRule="auto"/>
              <w:ind w:left="357" w:hanging="155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56B0B44F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54022C11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72615B32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1BF470E5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0B9BD20B" w14:textId="77777777" w:rsidR="00535D43" w:rsidRPr="008E7062" w:rsidRDefault="00535D43" w:rsidP="001D3CC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12492A6F" w14:textId="55112113" w:rsidR="00535D43" w:rsidRPr="008E7062" w:rsidRDefault="00535D43" w:rsidP="001D3CC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</w:tr>
      <w:tr w:rsidR="001D3CCC" w:rsidRPr="008E7062" w14:paraId="3A318E8F" w14:textId="77777777" w:rsidTr="001D3CCC">
        <w:trPr>
          <w:gridAfter w:val="1"/>
          <w:wAfter w:w="9" w:type="dxa"/>
          <w:trHeight w:val="92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6C7D" w14:textId="3AABC28E" w:rsidR="00535D43" w:rsidRPr="00535D43" w:rsidRDefault="00535D43" w:rsidP="00535D43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89E2" w14:textId="77777777" w:rsidR="00535D43" w:rsidRPr="008E7062" w:rsidRDefault="00535D43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  <w:p w14:paraId="108C944D" w14:textId="0F06BB37" w:rsidR="00535D43" w:rsidRPr="008E7062" w:rsidRDefault="00535D43" w:rsidP="00535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pl-PL"/>
              </w:rPr>
              <w:t>Układ hamulcowy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72D1" w14:textId="77777777" w:rsidR="00535D43" w:rsidRDefault="00535D43" w:rsidP="00535D4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91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D43">
              <w:rPr>
                <w:rFonts w:ascii="Times New Roman" w:eastAsia="Times New Roman" w:hAnsi="Times New Roman" w:cs="Times New Roman"/>
                <w:lang w:eastAsia="pl-PL"/>
              </w:rPr>
              <w:t xml:space="preserve">hamulce wielotarczowe mokre wszystkich kół </w:t>
            </w:r>
          </w:p>
          <w:p w14:paraId="7BEB8688" w14:textId="77777777" w:rsidR="00535D43" w:rsidRDefault="00535D43" w:rsidP="00535D4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91" w:hanging="141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szCs w:val="24"/>
                <w:lang w:eastAsia="pl-PL"/>
              </w:rPr>
              <w:t>sterowanie hydrauliczne układem hamulcowym</w:t>
            </w:r>
          </w:p>
          <w:p w14:paraId="17FCDB8D" w14:textId="77777777" w:rsidR="00535D43" w:rsidRDefault="00535D43" w:rsidP="00535D4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91" w:hanging="141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szCs w:val="24"/>
                <w:lang w:eastAsia="pl-PL"/>
              </w:rPr>
              <w:t>hamulec roboczy mechaniczny sterowany ręcznie</w:t>
            </w:r>
          </w:p>
          <w:p w14:paraId="37B572C2" w14:textId="5FCEAC4A" w:rsidR="00535D43" w:rsidRPr="008E7062" w:rsidRDefault="00535D43" w:rsidP="00535D4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91" w:hanging="141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szCs w:val="24"/>
                <w:lang w:eastAsia="pl-PL"/>
              </w:rPr>
              <w:t>instalacja pneumatyczna jedno- lub dwu- obwodowa umożliwiająca sterowanie układem hamulcowym przyczepy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74" w14:textId="77777777" w:rsidR="00535D43" w:rsidRPr="008E7062" w:rsidRDefault="00535D43" w:rsidP="001D3CC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44" w:hanging="142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65FD2DBA" w14:textId="77777777" w:rsidR="00535D43" w:rsidRPr="008E7062" w:rsidRDefault="00535D43" w:rsidP="001D3CC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3CD02AB0" w14:textId="77777777" w:rsidR="00535D43" w:rsidRPr="008E7062" w:rsidRDefault="00535D43" w:rsidP="001D3CC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  <w:p w14:paraId="086C34C8" w14:textId="4744B4AA" w:rsidR="00535D43" w:rsidRPr="00535D43" w:rsidRDefault="00535D43" w:rsidP="001D3CC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…………………………………..</w:t>
            </w:r>
          </w:p>
        </w:tc>
      </w:tr>
      <w:tr w:rsidR="00A26EA5" w:rsidRPr="008E7062" w14:paraId="1F2235EC" w14:textId="77777777" w:rsidTr="001D3CCC">
        <w:trPr>
          <w:gridAfter w:val="1"/>
          <w:wAfter w:w="9" w:type="dxa"/>
          <w:trHeight w:val="3425"/>
          <w:jc w:val="center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48B17" w14:textId="77777777" w:rsidR="00A26EA5" w:rsidRPr="008E7062" w:rsidRDefault="00A26EA5" w:rsidP="00A26EA5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EF89" w14:textId="7E7B567A" w:rsidR="00A26EA5" w:rsidRPr="00535D43" w:rsidRDefault="00A26EA5" w:rsidP="00A26E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535D43">
              <w:rPr>
                <w:rFonts w:ascii="Times New Roman" w:eastAsia="Calibri" w:hAnsi="Times New Roman" w:cs="Times New Roman"/>
                <w:szCs w:val="24"/>
                <w:lang w:eastAsia="pl-PL"/>
              </w:rPr>
              <w:t>Układ hydrauliczny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C1F" w14:textId="77777777" w:rsidR="00A26EA5" w:rsidRPr="008E7062" w:rsidRDefault="00A26EA5" w:rsidP="00A26EA5">
            <w:pPr>
              <w:pStyle w:val="Akapitzlist"/>
              <w:ind w:left="383"/>
              <w:rPr>
                <w:rFonts w:cs="Calibri"/>
                <w:sz w:val="22"/>
              </w:rPr>
            </w:pPr>
          </w:p>
          <w:p w14:paraId="6146FBC2" w14:textId="77777777" w:rsidR="00A26EA5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535D43">
              <w:rPr>
                <w:rFonts w:cs="Calibri"/>
                <w:sz w:val="22"/>
              </w:rPr>
              <w:t xml:space="preserve">hydrauliczne wspomaganie układu kierowniczego </w:t>
            </w:r>
          </w:p>
          <w:p w14:paraId="164CAF6D" w14:textId="6530E35C" w:rsidR="00A26EA5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535D43">
              <w:rPr>
                <w:rFonts w:cs="Calibri"/>
                <w:sz w:val="22"/>
              </w:rPr>
              <w:t>pompa zasilająca układu hydraulicznego o wydajności minimum</w:t>
            </w:r>
            <w:r>
              <w:rPr>
                <w:rFonts w:cs="Calibri"/>
                <w:sz w:val="22"/>
              </w:rPr>
              <w:t xml:space="preserve"> </w:t>
            </w:r>
            <w:r w:rsidRPr="00535D43">
              <w:rPr>
                <w:rFonts w:cs="Calibri"/>
                <w:sz w:val="22"/>
              </w:rPr>
              <w:t xml:space="preserve">50 l/min </w:t>
            </w:r>
          </w:p>
          <w:p w14:paraId="02B9DCB8" w14:textId="77777777" w:rsidR="00A26EA5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A26EA5">
              <w:rPr>
                <w:rFonts w:cs="Calibri"/>
                <w:sz w:val="22"/>
              </w:rPr>
              <w:t xml:space="preserve">minimum 3 pary wyjść hydraulicznych – tył ciągnika </w:t>
            </w:r>
          </w:p>
          <w:p w14:paraId="3D7E8FFA" w14:textId="2769038C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tylny TUZ o udźwigu m</w:t>
            </w:r>
            <w:r>
              <w:rPr>
                <w:rFonts w:cs="Calibri"/>
                <w:sz w:val="22"/>
              </w:rPr>
              <w:t>inimalnym</w:t>
            </w:r>
            <w:r w:rsidRPr="008E7062">
              <w:rPr>
                <w:rFonts w:cs="Calibri"/>
                <w:sz w:val="22"/>
              </w:rPr>
              <w:t xml:space="preserve"> nie niższym niż 4000 kg</w:t>
            </w:r>
          </w:p>
          <w:p w14:paraId="04A55D78" w14:textId="77777777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tylny TUZ kategorii II z automatycznymi zabezpieczeniami</w:t>
            </w:r>
          </w:p>
          <w:p w14:paraId="5C712F90" w14:textId="77777777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min 1 para wyjść hydraulicznych – przód ciągnika</w:t>
            </w:r>
          </w:p>
          <w:p w14:paraId="321010DE" w14:textId="77777777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przedni TUZ kategorii II z automatycznymi zabezpieczeniami mocowany do ramy ciągnika, sterowany za pomocą hydrauliki ciągnika</w:t>
            </w:r>
          </w:p>
          <w:p w14:paraId="574757A7" w14:textId="18E78DFB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przedni TUZ – udźwig m</w:t>
            </w:r>
            <w:r>
              <w:rPr>
                <w:rFonts w:cs="Calibri"/>
                <w:sz w:val="22"/>
              </w:rPr>
              <w:t>inimalny</w:t>
            </w:r>
            <w:r w:rsidRPr="008E7062">
              <w:rPr>
                <w:rFonts w:cs="Calibri"/>
                <w:sz w:val="22"/>
              </w:rPr>
              <w:t xml:space="preserve"> nie niższy niż 1500 kg</w:t>
            </w:r>
          </w:p>
          <w:p w14:paraId="48FFAC6F" w14:textId="77777777" w:rsidR="00A26EA5" w:rsidRPr="008E7062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wyjście elektryczne 12v</w:t>
            </w:r>
          </w:p>
          <w:p w14:paraId="281A301D" w14:textId="683B5D5B" w:rsidR="00A26EA5" w:rsidRPr="00A26EA5" w:rsidRDefault="00A26EA5" w:rsidP="00A26EA5">
            <w:pPr>
              <w:pStyle w:val="Akapitzlist"/>
              <w:numPr>
                <w:ilvl w:val="0"/>
                <w:numId w:val="12"/>
              </w:numPr>
              <w:ind w:left="383"/>
              <w:rPr>
                <w:rFonts w:cs="Calibri"/>
                <w:sz w:val="22"/>
              </w:rPr>
            </w:pPr>
            <w:r w:rsidRPr="008E7062">
              <w:rPr>
                <w:rFonts w:cs="Calibri"/>
                <w:sz w:val="22"/>
              </w:rPr>
              <w:t>obciążniki przednie montowane do TUZ o wadze</w:t>
            </w:r>
            <w:r>
              <w:rPr>
                <w:rFonts w:cs="Calibri"/>
                <w:sz w:val="22"/>
              </w:rPr>
              <w:t xml:space="preserve"> minimum </w:t>
            </w:r>
            <w:r w:rsidRPr="008E7062">
              <w:rPr>
                <w:rFonts w:cs="Calibri"/>
                <w:sz w:val="22"/>
              </w:rPr>
              <w:t>300</w:t>
            </w:r>
            <w:r>
              <w:rPr>
                <w:rFonts w:cs="Calibri"/>
                <w:sz w:val="22"/>
              </w:rPr>
              <w:t xml:space="preserve">kg maksimum </w:t>
            </w:r>
            <w:r w:rsidRPr="008E7062">
              <w:rPr>
                <w:rFonts w:cs="Calibri"/>
                <w:sz w:val="22"/>
              </w:rPr>
              <w:t>500 kg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D840" w14:textId="77777777" w:rsidR="00A26EA5" w:rsidRPr="008E7062" w:rsidRDefault="00A26EA5" w:rsidP="001D3CCC">
            <w:pPr>
              <w:pStyle w:val="Akapitzlist"/>
              <w:spacing w:line="276" w:lineRule="auto"/>
              <w:ind w:left="383"/>
              <w:rPr>
                <w:rFonts w:cs="Calibri"/>
                <w:sz w:val="22"/>
              </w:rPr>
            </w:pPr>
          </w:p>
          <w:p w14:paraId="796508A1" w14:textId="6779C0D0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66AB1582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55E90F0A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4A5AB68B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1B8160E9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6F346EEB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75C24175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63F4CE11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3155549A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5822871F" w14:textId="77777777" w:rsidR="00A26EA5" w:rsidRDefault="00A26EA5" w:rsidP="001D3CC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344" w:hanging="344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…………………………………..</w:t>
            </w:r>
          </w:p>
          <w:p w14:paraId="0FB49E1B" w14:textId="51F8FD84" w:rsidR="00A26EA5" w:rsidRPr="00A26EA5" w:rsidRDefault="00A26EA5" w:rsidP="00A26EA5">
            <w:pPr>
              <w:pStyle w:val="Akapitzlist"/>
              <w:spacing w:line="276" w:lineRule="auto"/>
              <w:ind w:left="344"/>
              <w:rPr>
                <w:rFonts w:cs="Calibri"/>
                <w:sz w:val="22"/>
              </w:rPr>
            </w:pPr>
          </w:p>
        </w:tc>
      </w:tr>
      <w:tr w:rsidR="0043265C" w:rsidRPr="008E7062" w14:paraId="1153B0D3" w14:textId="77777777" w:rsidTr="009A1BB2">
        <w:trPr>
          <w:gridAfter w:val="1"/>
          <w:wAfter w:w="9" w:type="dxa"/>
          <w:trHeight w:val="12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241F" w14:textId="77777777" w:rsidR="0043265C" w:rsidRPr="008E7062" w:rsidRDefault="0043265C" w:rsidP="0043265C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A109" w14:textId="52B357B5" w:rsidR="0043265C" w:rsidRPr="008E7062" w:rsidRDefault="0043265C" w:rsidP="00432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WOM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7DE" w14:textId="77777777" w:rsidR="0043265C" w:rsidRPr="008E7062" w:rsidRDefault="0043265C" w:rsidP="0043265C">
            <w:pPr>
              <w:pStyle w:val="Akapitzlist"/>
              <w:ind w:left="383"/>
              <w:jc w:val="both"/>
              <w:rPr>
                <w:rFonts w:eastAsia="Calibri"/>
                <w:sz w:val="22"/>
              </w:rPr>
            </w:pPr>
          </w:p>
          <w:p w14:paraId="269B893C" w14:textId="48D67562" w:rsidR="001D3CCC" w:rsidRDefault="001D3CCC" w:rsidP="001D3CCC">
            <w:pPr>
              <w:pStyle w:val="Akapitzlist"/>
              <w:numPr>
                <w:ilvl w:val="0"/>
                <w:numId w:val="29"/>
              </w:numPr>
              <w:ind w:left="383"/>
              <w:rPr>
                <w:rFonts w:cs="Calibri"/>
                <w:sz w:val="22"/>
              </w:rPr>
            </w:pPr>
            <w:r w:rsidRPr="001D3CCC">
              <w:rPr>
                <w:rFonts w:cs="Calibri"/>
                <w:sz w:val="22"/>
              </w:rPr>
              <w:t xml:space="preserve">dwie prędkości tylnego WOM </w:t>
            </w:r>
          </w:p>
          <w:p w14:paraId="1C4DC611" w14:textId="5BF6D022" w:rsidR="0043265C" w:rsidRPr="001D3CCC" w:rsidRDefault="001D3CCC" w:rsidP="001D3CCC">
            <w:pPr>
              <w:pStyle w:val="Akapitzlist"/>
              <w:numPr>
                <w:ilvl w:val="0"/>
                <w:numId w:val="29"/>
              </w:numPr>
              <w:ind w:left="383"/>
              <w:rPr>
                <w:rFonts w:cs="Calibri"/>
                <w:sz w:val="22"/>
              </w:rPr>
            </w:pPr>
            <w:r w:rsidRPr="001D3CCC">
              <w:rPr>
                <w:rFonts w:cs="Calibri"/>
              </w:rPr>
              <w:t>tylny WOM niezależny i zależny -  działający w oparciu o prędkość obrotową silnika, oraz działający w oparciu o prędkość jazdy.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36F" w14:textId="77777777" w:rsidR="0043265C" w:rsidRPr="008E7062" w:rsidRDefault="0043265C" w:rsidP="001D3CC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9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  <w:p w14:paraId="6EB42DF3" w14:textId="553E8615" w:rsidR="0043265C" w:rsidRPr="008E7062" w:rsidRDefault="0043265C" w:rsidP="001D3CCC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59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</w:tc>
      </w:tr>
      <w:tr w:rsidR="001D3CCC" w:rsidRPr="008E7062" w14:paraId="04C33163" w14:textId="77777777" w:rsidTr="001D3CCC">
        <w:trPr>
          <w:gridAfter w:val="1"/>
          <w:wAfter w:w="9" w:type="dxa"/>
          <w:trHeight w:val="10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3F4A" w14:textId="77777777" w:rsidR="001D3CCC" w:rsidRPr="008E7062" w:rsidRDefault="001D3CCC" w:rsidP="001D3CCC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EF97" w14:textId="182B1186" w:rsidR="001D3CCC" w:rsidRPr="008E7062" w:rsidRDefault="001D3CCC" w:rsidP="001D3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1D3CCC">
              <w:rPr>
                <w:rFonts w:ascii="Times New Roman" w:eastAsia="Calibri" w:hAnsi="Times New Roman" w:cs="Times New Roman"/>
                <w:szCs w:val="24"/>
                <w:lang w:eastAsia="pl-PL"/>
              </w:rPr>
              <w:t>Zbiornik paliwa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570" w14:textId="77777777" w:rsidR="001D3CCC" w:rsidRPr="001D3CCC" w:rsidRDefault="001D3CCC" w:rsidP="001D3CCC">
            <w:pPr>
              <w:pStyle w:val="Akapitzlist"/>
              <w:numPr>
                <w:ilvl w:val="0"/>
                <w:numId w:val="32"/>
              </w:numPr>
              <w:ind w:left="391" w:hanging="391"/>
              <w:rPr>
                <w:rFonts w:eastAsia="Calibri"/>
                <w:sz w:val="22"/>
              </w:rPr>
            </w:pPr>
            <w:r w:rsidRPr="001D3CCC">
              <w:rPr>
                <w:rFonts w:cs="Calibri"/>
                <w:sz w:val="22"/>
              </w:rPr>
              <w:t>zamek korka wlewu zamykany na kluczyk</w:t>
            </w:r>
          </w:p>
          <w:p w14:paraId="5B9881C5" w14:textId="5FF6F70C" w:rsidR="001D3CCC" w:rsidRPr="008E7062" w:rsidRDefault="001D3CCC" w:rsidP="001D3CCC">
            <w:pPr>
              <w:pStyle w:val="Akapitzlist"/>
              <w:numPr>
                <w:ilvl w:val="0"/>
                <w:numId w:val="32"/>
              </w:numPr>
              <w:ind w:left="391" w:hanging="391"/>
              <w:rPr>
                <w:rFonts w:eastAsia="Calibri"/>
                <w:sz w:val="22"/>
              </w:rPr>
            </w:pPr>
            <w:r w:rsidRPr="001D3CCC">
              <w:rPr>
                <w:rFonts w:eastAsia="Calibri"/>
                <w:sz w:val="22"/>
              </w:rPr>
              <w:t xml:space="preserve">minimalna pojemność dla zbiornika paliwa </w:t>
            </w:r>
            <w:smartTag w:uri="urn:schemas-microsoft-com:office:smarttags" w:element="metricconverter">
              <w:smartTagPr>
                <w:attr w:name="ProductID" w:val="100 l"/>
              </w:smartTagPr>
              <w:r w:rsidRPr="001D3CCC">
                <w:rPr>
                  <w:rFonts w:eastAsia="Calibri"/>
                  <w:sz w:val="22"/>
                </w:rPr>
                <w:t>100 l</w:t>
              </w:r>
            </w:smartTag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226" w14:textId="77777777" w:rsidR="001D3CCC" w:rsidRDefault="001D3CCC" w:rsidP="001D3CCC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34" w:hanging="425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  <w:p w14:paraId="04B73D9C" w14:textId="2FA23900" w:rsidR="001D3CCC" w:rsidRPr="001D3CCC" w:rsidRDefault="001D3CCC" w:rsidP="001D3CCC">
            <w:pPr>
              <w:pStyle w:val="Akapitzlist"/>
              <w:numPr>
                <w:ilvl w:val="0"/>
                <w:numId w:val="33"/>
              </w:numPr>
              <w:spacing w:line="276" w:lineRule="auto"/>
              <w:ind w:left="434" w:hanging="425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</w:tc>
      </w:tr>
      <w:tr w:rsidR="001D3CCC" w:rsidRPr="008E7062" w14:paraId="02982BBF" w14:textId="77777777" w:rsidTr="001D3CCC">
        <w:trPr>
          <w:gridAfter w:val="1"/>
          <w:wAfter w:w="9" w:type="dxa"/>
          <w:trHeight w:val="5318"/>
          <w:jc w:val="center"/>
        </w:trPr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0CDB4" w14:textId="4EC32D84" w:rsidR="001D3CCC" w:rsidRPr="008E7062" w:rsidRDefault="001D3CCC" w:rsidP="001D3CCC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6F12" w14:textId="77777777" w:rsidR="001D3CCC" w:rsidRPr="008E7062" w:rsidRDefault="001D3CCC" w:rsidP="001D3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Kabina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25E4" w14:textId="77777777" w:rsidR="001D3CCC" w:rsidRPr="008E7062" w:rsidRDefault="001D3CCC" w:rsidP="001D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  <w:p w14:paraId="23253C80" w14:textId="3419C123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hAnsi="Times New Roman" w:cs="Times New Roman"/>
                <w:szCs w:val="24"/>
              </w:rPr>
              <w:t xml:space="preserve">homologowana i przystosowana do przewozu dwóch osób </w:t>
            </w:r>
          </w:p>
          <w:p w14:paraId="66F6F120" w14:textId="1AEBCFF2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fotel kierowcy z amortyzacją </w:t>
            </w:r>
            <w:r w:rsidRPr="00684BE3">
              <w:rPr>
                <w:rFonts w:ascii="Times New Roman" w:eastAsia="Calibri" w:hAnsi="Times New Roman" w:cs="Times New Roman"/>
                <w:szCs w:val="24"/>
                <w:lang w:eastAsia="pl-PL"/>
              </w:rPr>
              <w:t>pneumatyczną lub mechaniczną</w:t>
            </w:r>
          </w:p>
          <w:p w14:paraId="5B46677A" w14:textId="77777777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fotel pasażera statyczny skierowany w kierunku jazdy </w:t>
            </w:r>
          </w:p>
          <w:p w14:paraId="17167312" w14:textId="77777777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kabina dwudrzwiowa zamykana na klucz </w:t>
            </w:r>
          </w:p>
          <w:p w14:paraId="7D574785" w14:textId="77777777" w:rsidR="009A1BB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wycieraczki i spryskiwacze szyby przedniej i tylnej </w:t>
            </w:r>
          </w:p>
          <w:p w14:paraId="6BF30FD3" w14:textId="77777777" w:rsidR="009A1BB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uchylne szyby boczne oraz tylna </w:t>
            </w:r>
          </w:p>
          <w:p w14:paraId="7FD4FEAA" w14:textId="77777777" w:rsidR="009A1BB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klimatyzacja i ogrzewanie </w:t>
            </w:r>
          </w:p>
          <w:p w14:paraId="796266D4" w14:textId="77777777" w:rsidR="009A1BB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proofErr w:type="spellStart"/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>ledowe</w:t>
            </w:r>
            <w:proofErr w:type="spellEnd"/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 lub soczewkowe reflektory robocze przednie i tylne mocowane na przedniej i tylnej części dachu </w:t>
            </w:r>
          </w:p>
          <w:p w14:paraId="47772BDE" w14:textId="77777777" w:rsidR="009A1BB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radio </w:t>
            </w:r>
          </w:p>
          <w:p w14:paraId="7A7446CE" w14:textId="4700931E" w:rsidR="001D3CCC" w:rsidRPr="008E7062" w:rsidRDefault="009A1BB2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>lampa ostrzegawcza LED koloru pomarańczowego typu kogut zlokalizowana na dachu kabiny</w:t>
            </w:r>
            <w:r w:rsidR="001D3CCC"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 </w:t>
            </w:r>
          </w:p>
          <w:p w14:paraId="1C2152B7" w14:textId="0FC5950F" w:rsidR="001D3CCC" w:rsidRPr="009A1BB2" w:rsidRDefault="009A1BB2" w:rsidP="009A1BB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zapalniczka/ wyjście 12V umożliwiające podłączenie lampy ostrzegawczej </w:t>
            </w:r>
          </w:p>
          <w:p w14:paraId="68488D4D" w14:textId="77777777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kabina ciągnika wyposażona w dywaniki lub wykładzinę podłogową wykonaną z materiału antypoślizgowego i łatwo zmywalnego </w:t>
            </w:r>
          </w:p>
          <w:p w14:paraId="73D406C7" w14:textId="77777777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ciągnik wyposażony w stopnie antypoślizgowe i uchwyt umożliwiający bezpieczne wsiadanie i wysiadanie z kabiny </w:t>
            </w:r>
          </w:p>
          <w:p w14:paraId="28E5BE1E" w14:textId="77777777" w:rsidR="001D3CCC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kierownica regulowana w dwóch płaszczyznach </w:t>
            </w:r>
          </w:p>
          <w:p w14:paraId="09FC0C0D" w14:textId="15C24AF5" w:rsidR="001D3CCC" w:rsidRPr="008E7062" w:rsidRDefault="001D3CCC" w:rsidP="001D3CC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>dwa komplety kluczyków</w:t>
            </w:r>
          </w:p>
          <w:p w14:paraId="672FB60B" w14:textId="105F1FCB" w:rsidR="001D3CCC" w:rsidRPr="008E7062" w:rsidRDefault="001D3CCC" w:rsidP="001D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7AD46" w14:textId="078029B2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206F11C6" w14:textId="57368B3A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6009AD5F" w14:textId="639660D2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6E4D0A8C" w14:textId="7D7CD8E9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1C9A926D" w14:textId="3D8C7F0D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70F012EC" w14:textId="07527FF9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4512D1D5" w14:textId="54C366BB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7E08BA02" w14:textId="0FF12066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2FD4D291" w14:textId="09CE92CB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129ED7A0" w14:textId="0F842EFA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72C2CB85" w14:textId="47F1A556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3606A893" w14:textId="781430C1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387DE199" w14:textId="749EA162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50448E63" w14:textId="2F91040B" w:rsidR="001D3CCC" w:rsidRPr="008E706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651F7353" w14:textId="61EA715A" w:rsidR="001D3CCC" w:rsidRPr="009A1BB2" w:rsidRDefault="001D3CCC" w:rsidP="009A1BB2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</w:tc>
      </w:tr>
      <w:tr w:rsidR="009A1BB2" w:rsidRPr="008E7062" w14:paraId="66C4B9D9" w14:textId="77777777" w:rsidTr="009A1BB2">
        <w:trPr>
          <w:gridAfter w:val="1"/>
          <w:wAfter w:w="9" w:type="dxa"/>
          <w:trHeight w:val="844"/>
          <w:jc w:val="center"/>
        </w:trPr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EEA58" w14:textId="77777777" w:rsidR="009A1BB2" w:rsidRPr="008E7062" w:rsidRDefault="009A1BB2" w:rsidP="009A1BB2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E0A6" w14:textId="199FB549" w:rsidR="009A1BB2" w:rsidRPr="008E7062" w:rsidRDefault="009A1BB2" w:rsidP="009A1B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Ogumienie </w:t>
            </w: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br/>
              <w:t>i felgi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D360" w14:textId="77777777" w:rsidR="009A1BB2" w:rsidRPr="009A1BB2" w:rsidRDefault="009A1BB2" w:rsidP="009A1BB2">
            <w:pPr>
              <w:pStyle w:val="Akapitzlist"/>
              <w:numPr>
                <w:ilvl w:val="0"/>
                <w:numId w:val="36"/>
              </w:numPr>
              <w:ind w:left="391" w:hanging="391"/>
              <w:rPr>
                <w:rFonts w:eastAsia="Calibri"/>
                <w:sz w:val="22"/>
              </w:rPr>
            </w:pPr>
            <w:r w:rsidRPr="009A1BB2">
              <w:rPr>
                <w:rFonts w:cs="Calibri"/>
                <w:sz w:val="22"/>
              </w:rPr>
              <w:t>felga spawana, ogumienie przednie minimum13,6 R24</w:t>
            </w:r>
          </w:p>
          <w:p w14:paraId="14A7205E" w14:textId="70AB0E1C" w:rsidR="009A1BB2" w:rsidRPr="009A1BB2" w:rsidRDefault="009A1BB2" w:rsidP="009A1BB2">
            <w:pPr>
              <w:pStyle w:val="Akapitzlist"/>
              <w:numPr>
                <w:ilvl w:val="0"/>
                <w:numId w:val="36"/>
              </w:numPr>
              <w:ind w:left="391" w:hanging="391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>felga spawana, ogumienie tylne minimum16,9 R34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EB2A" w14:textId="77777777" w:rsidR="009A1BB2" w:rsidRDefault="009A1BB2" w:rsidP="009A1BB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718" w:hanging="426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  <w:p w14:paraId="6A916460" w14:textId="46D53780" w:rsidR="009A1BB2" w:rsidRPr="009A1BB2" w:rsidRDefault="009A1BB2" w:rsidP="009A1BB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718" w:hanging="426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</w:tc>
      </w:tr>
      <w:tr w:rsidR="009A1BB2" w:rsidRPr="008E7062" w14:paraId="231818A4" w14:textId="77777777" w:rsidTr="009A1BB2">
        <w:trPr>
          <w:gridAfter w:val="1"/>
          <w:wAfter w:w="9" w:type="dxa"/>
          <w:trHeight w:val="968"/>
          <w:jc w:val="center"/>
        </w:trPr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B238C" w14:textId="77777777" w:rsidR="009A1BB2" w:rsidRPr="008E7062" w:rsidRDefault="009A1BB2" w:rsidP="009A1BB2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8F99" w14:textId="483F24E8" w:rsidR="009A1BB2" w:rsidRPr="009A1BB2" w:rsidRDefault="009A1BB2" w:rsidP="009A1B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9A1BB2">
              <w:rPr>
                <w:rFonts w:ascii="Times New Roman" w:eastAsia="Calibri" w:hAnsi="Times New Roman" w:cs="Times New Roman"/>
                <w:szCs w:val="24"/>
                <w:lang w:eastAsia="pl-PL"/>
              </w:rPr>
              <w:t>Pozostałe parametry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08A" w14:textId="77777777" w:rsidR="009A1BB2" w:rsidRPr="009A1BB2" w:rsidRDefault="009A1BB2" w:rsidP="009A1BB2">
            <w:pPr>
              <w:pStyle w:val="Akapitzlist"/>
              <w:numPr>
                <w:ilvl w:val="0"/>
                <w:numId w:val="38"/>
              </w:numPr>
              <w:ind w:left="391" w:hanging="391"/>
              <w:rPr>
                <w:rFonts w:eastAsia="Calibri"/>
                <w:sz w:val="22"/>
              </w:rPr>
            </w:pPr>
            <w:r w:rsidRPr="009A1BB2">
              <w:rPr>
                <w:rFonts w:cs="Calibri"/>
                <w:sz w:val="22"/>
              </w:rPr>
              <w:t>zaczep główny transportowy automatyczny o przesuwnej zmianie wysokości</w:t>
            </w:r>
          </w:p>
          <w:p w14:paraId="3FF49CF9" w14:textId="0A5F894E" w:rsidR="009A1BB2" w:rsidRPr="009A1BB2" w:rsidRDefault="009A1BB2" w:rsidP="009A1BB2">
            <w:pPr>
              <w:pStyle w:val="Akapitzlist"/>
              <w:numPr>
                <w:ilvl w:val="0"/>
                <w:numId w:val="38"/>
              </w:numPr>
              <w:ind w:left="391" w:hanging="391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>zaczep dolny rolniczy i stały zaczep do przyczep jednoosiowych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E7EA" w14:textId="77777777" w:rsidR="009A1BB2" w:rsidRDefault="009A1BB2" w:rsidP="009A1BB2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69" w:hanging="425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  <w:p w14:paraId="2636E5BC" w14:textId="74A9036E" w:rsidR="009A1BB2" w:rsidRPr="009A1BB2" w:rsidRDefault="009A1BB2" w:rsidP="009A1BB2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69" w:hanging="425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………………………………</w:t>
            </w:r>
          </w:p>
        </w:tc>
      </w:tr>
      <w:tr w:rsidR="001D3CCC" w:rsidRPr="008E7062" w14:paraId="1CE574C5" w14:textId="77777777" w:rsidTr="009A1BB2">
        <w:trPr>
          <w:gridAfter w:val="1"/>
          <w:wAfter w:w="9" w:type="dxa"/>
          <w:trHeight w:val="2482"/>
          <w:jc w:val="center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2E3C7" w14:textId="30B60D27" w:rsidR="001D3CCC" w:rsidRPr="008E7062" w:rsidRDefault="001D3CCC" w:rsidP="001D3CCC">
            <w:pPr>
              <w:pStyle w:val="Akapitzlist"/>
              <w:numPr>
                <w:ilvl w:val="0"/>
                <w:numId w:val="11"/>
              </w:numPr>
              <w:jc w:val="both"/>
              <w:rPr>
                <w:rFonts w:eastAsia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1547" w14:textId="77777777" w:rsidR="001D3CCC" w:rsidRPr="008E7062" w:rsidRDefault="001D3CCC" w:rsidP="001D3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t xml:space="preserve">Wyposażenie </w:t>
            </w:r>
            <w:r w:rsidRPr="008E7062">
              <w:rPr>
                <w:rFonts w:ascii="Times New Roman" w:eastAsia="Calibri" w:hAnsi="Times New Roman" w:cs="Times New Roman"/>
                <w:szCs w:val="24"/>
                <w:lang w:eastAsia="pl-PL"/>
              </w:rPr>
              <w:br/>
              <w:t>dodatkowe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FC38" w14:textId="77777777" w:rsidR="001D3CCC" w:rsidRPr="009A1BB2" w:rsidRDefault="001D3CCC" w:rsidP="009A1BB2">
            <w:pPr>
              <w:tabs>
                <w:tab w:val="left" w:pos="318"/>
              </w:tabs>
              <w:spacing w:after="0"/>
              <w:jc w:val="both"/>
              <w:rPr>
                <w:rFonts w:eastAsia="Calibri"/>
              </w:rPr>
            </w:pPr>
          </w:p>
          <w:p w14:paraId="1F7958A1" w14:textId="77777777" w:rsidR="009A1BB2" w:rsidRDefault="009A1BB2" w:rsidP="001D3CCC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 xml:space="preserve">gaśnica </w:t>
            </w:r>
          </w:p>
          <w:p w14:paraId="4EE53671" w14:textId="4B4E13F6" w:rsidR="001D3CCC" w:rsidRPr="008E7062" w:rsidRDefault="009A1BB2" w:rsidP="001D3CCC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>sztywne błotniki kół przednich</w:t>
            </w:r>
          </w:p>
          <w:p w14:paraId="6EDBD424" w14:textId="77777777" w:rsidR="009A1BB2" w:rsidRDefault="009A1BB2" w:rsidP="001D3CCC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 xml:space="preserve">błotniki kół tylnych </w:t>
            </w:r>
          </w:p>
          <w:p w14:paraId="4071C8D2" w14:textId="77777777" w:rsidR="009A1BB2" w:rsidRDefault="009A1BB2" w:rsidP="001D3CCC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 xml:space="preserve">trójkąt ostrzegawczy </w:t>
            </w:r>
          </w:p>
          <w:p w14:paraId="564106BE" w14:textId="77777777" w:rsidR="009A1BB2" w:rsidRDefault="009A1BB2" w:rsidP="009A1BB2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  <w:sz w:val="22"/>
              </w:rPr>
              <w:t xml:space="preserve">układ pneumatyczny umożliwiający pompowanie kół ciągnika </w:t>
            </w:r>
          </w:p>
          <w:p w14:paraId="6AE042BD" w14:textId="69C218DF" w:rsidR="001D3CCC" w:rsidRPr="009A1BB2" w:rsidRDefault="009A1BB2" w:rsidP="009A1BB2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2"/>
              </w:rPr>
            </w:pPr>
            <w:r w:rsidRPr="009A1BB2">
              <w:rPr>
                <w:rFonts w:eastAsia="Calibri"/>
              </w:rPr>
              <w:t xml:space="preserve">przewód do pompowania kół o długości minimum </w:t>
            </w:r>
            <w:smartTag w:uri="urn:schemas-microsoft-com:office:smarttags" w:element="metricconverter">
              <w:smartTagPr>
                <w:attr w:name="ProductID" w:val="10 metr￳w"/>
              </w:smartTagPr>
              <w:r w:rsidRPr="009A1BB2">
                <w:rPr>
                  <w:rFonts w:eastAsia="Calibri"/>
                </w:rPr>
                <w:t>10 metrów</w:t>
              </w:r>
            </w:smartTag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5583" w14:textId="77777777" w:rsidR="001D3CCC" w:rsidRPr="009A1BB2" w:rsidRDefault="001D3CCC" w:rsidP="009A1BB2">
            <w:pPr>
              <w:spacing w:after="0" w:line="276" w:lineRule="auto"/>
              <w:jc w:val="both"/>
              <w:rPr>
                <w:rFonts w:eastAsia="Calibri"/>
              </w:rPr>
            </w:pPr>
          </w:p>
          <w:p w14:paraId="386D46CB" w14:textId="3A20BCFF" w:rsidR="001D3CCC" w:rsidRPr="008E7062" w:rsidRDefault="001D3CCC" w:rsidP="001D3CC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5341B695" w14:textId="40973258" w:rsidR="001D3CCC" w:rsidRPr="008E7062" w:rsidRDefault="001D3CCC" w:rsidP="001D3CC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1B064DFE" w14:textId="19195FB3" w:rsidR="001D3CCC" w:rsidRPr="008E7062" w:rsidRDefault="001D3CCC" w:rsidP="001D3CC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5BEAD746" w14:textId="4BD02806" w:rsidR="001D3CCC" w:rsidRPr="008E7062" w:rsidRDefault="001D3CCC" w:rsidP="001D3CC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5B5175A4" w14:textId="0A43AA69" w:rsidR="001D3CCC" w:rsidRPr="008E7062" w:rsidRDefault="001D3CCC" w:rsidP="001D3CC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  <w:p w14:paraId="742725E3" w14:textId="276FABA8" w:rsidR="001D3CCC" w:rsidRPr="009A1BB2" w:rsidRDefault="001D3CCC" w:rsidP="009A1BB2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eastAsia="Calibri"/>
                <w:sz w:val="22"/>
              </w:rPr>
            </w:pPr>
            <w:r w:rsidRPr="008E7062">
              <w:rPr>
                <w:rFonts w:eastAsia="Calibri"/>
                <w:sz w:val="22"/>
              </w:rPr>
              <w:t>……………………….</w:t>
            </w:r>
          </w:p>
        </w:tc>
      </w:tr>
      <w:tr w:rsidR="001D3CCC" w:rsidRPr="00C302D0" w14:paraId="1CBF3F23" w14:textId="77777777" w:rsidTr="0015761F">
        <w:trPr>
          <w:trHeight w:val="1207"/>
          <w:jc w:val="center"/>
        </w:trPr>
        <w:tc>
          <w:tcPr>
            <w:tcW w:w="13705" w:type="dxa"/>
            <w:gridSpan w:val="5"/>
            <w:shd w:val="clear" w:color="auto" w:fill="auto"/>
            <w:vAlign w:val="center"/>
          </w:tcPr>
          <w:p w14:paraId="571AB6FF" w14:textId="77777777" w:rsidR="001D3CCC" w:rsidRPr="00C302D0" w:rsidRDefault="001D3CCC" w:rsidP="001D3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36EB3E83" w14:textId="1B40F99F" w:rsidR="001D3CCC" w:rsidRPr="009A1BB2" w:rsidRDefault="009A1BB2" w:rsidP="001D3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II. </w:t>
            </w:r>
            <w:r w:rsidR="001D3CCC" w:rsidRPr="009A1B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PŁUG </w:t>
            </w:r>
            <w:r w:rsidRPr="009A1BB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ODŚNIEŻNY</w:t>
            </w:r>
          </w:p>
          <w:p w14:paraId="79C9F450" w14:textId="77777777" w:rsidR="001D3CCC" w:rsidRPr="00C302D0" w:rsidRDefault="001D3CCC" w:rsidP="001D3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53AEA144" w14:textId="77777777" w:rsidR="001D3CCC" w:rsidRPr="00C302D0" w:rsidRDefault="001D3CCC" w:rsidP="001D3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lang w:eastAsia="pl-PL"/>
              </w:rPr>
              <w:t>Proponowana marka:…………………………………     Model: …………………………………   Typ: ……………………………………,</w:t>
            </w:r>
          </w:p>
          <w:p w14:paraId="6D6D7F73" w14:textId="77777777" w:rsidR="001D3CCC" w:rsidRPr="00C302D0" w:rsidRDefault="001D3CCC" w:rsidP="001D3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9A1BB2" w:rsidRPr="00C302D0" w14:paraId="36400249" w14:textId="77777777" w:rsidTr="00535D43">
        <w:trPr>
          <w:trHeight w:val="407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176D057F" w14:textId="77777777" w:rsidR="009A1BB2" w:rsidRPr="0015761F" w:rsidRDefault="009A1BB2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4C78A9FC" w14:textId="70576BC8" w:rsidR="009A1BB2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Pług fabrycznie nowy, nieużywany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4C1E0203" w14:textId="23DCA1D3" w:rsidR="009A1BB2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</w:t>
            </w:r>
          </w:p>
        </w:tc>
      </w:tr>
      <w:tr w:rsidR="001D3CCC" w:rsidRPr="00C302D0" w14:paraId="0240AAF2" w14:textId="77777777" w:rsidTr="002072F3">
        <w:trPr>
          <w:trHeight w:val="439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6FE5EBF7" w14:textId="1C5DA895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629A6328" w14:textId="134FA85E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Rok produkcji 2020 r. lub 2021r.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57DADC42" w14:textId="66FB0E9D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Rok produkcji:………………….</w:t>
            </w:r>
          </w:p>
        </w:tc>
      </w:tr>
      <w:tr w:rsidR="001D3CCC" w:rsidRPr="00C302D0" w14:paraId="1CF0C430" w14:textId="77777777" w:rsidTr="00535D43">
        <w:trPr>
          <w:trHeight w:val="419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5EAA6A9" w14:textId="1FD3D34B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16086356" w14:textId="62F5682A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Pług kompatybilny z oferowanym ciągnikiem rolniczym pod względem współpracy podzespołów hydraulicznych jak i odpowiedniego doboru pod względem mocy silnika oferowanego ciągnika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5AD79EB7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76DBC690" w14:textId="77777777" w:rsidTr="00535D43">
        <w:trPr>
          <w:trHeight w:val="327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5BA31E3B" w14:textId="3F9059DA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1BCBB180" w14:textId="0CBA75C7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Pług pochodzący z produkcji seryjnej (Uwaga: Zamawiający nie dopuszcza prototypu ani   pierwszego egzemplarza z serii)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70653CD6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64ED1E3C" w14:textId="77777777" w:rsidTr="009A1BB2">
        <w:trPr>
          <w:trHeight w:val="514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685D8702" w14:textId="6BF20AAC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67114BF0" w14:textId="287FDE89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Typ pługa czołowy – możliwość odkładania śniegu na lewo, na prawo, oraz na obie strony równocześnie (minimalna ilość pozycji roboczych: 4)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1D9B2BD4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17AECB68" w14:textId="77777777" w:rsidTr="00535D43">
        <w:trPr>
          <w:trHeight w:val="398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1BB752DC" w14:textId="7777777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  <w:vAlign w:val="center"/>
          </w:tcPr>
          <w:p w14:paraId="62F2837B" w14:textId="6ADFCDA4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 xml:space="preserve">Wyposażony w listwę zgarniającą gumową o minimalnej wysokości </w:t>
            </w:r>
            <w:r w:rsidR="00A06E7B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 xml:space="preserve"> mm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0CAB036B" w14:textId="2A1CFE0A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………………………………………</w:t>
            </w:r>
          </w:p>
        </w:tc>
      </w:tr>
      <w:tr w:rsidR="001D3CCC" w:rsidRPr="00C302D0" w14:paraId="3DA6C5A5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77ADC2CE" w14:textId="5B01B7B9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60173EF6" w14:textId="628098DB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Wyposażony w dwie sztuki listew zgarniających stalowych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76D75362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50EE05E3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21AA8CC0" w14:textId="7777777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26E65FDE" w14:textId="6EA6A1C8" w:rsidR="001D3CCC" w:rsidRPr="0015761F" w:rsidRDefault="009A1BB2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Szerokość robocza urządzenia minimum 2</w:t>
            </w:r>
            <w:r w:rsidR="00A06E7B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06E7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 xml:space="preserve">mm maksimum </w:t>
            </w:r>
            <w:r w:rsidR="00A06E7B">
              <w:rPr>
                <w:rFonts w:ascii="Times New Roman" w:eastAsia="Times New Roman" w:hAnsi="Times New Roman" w:cs="Times New Roman"/>
                <w:lang w:eastAsia="pl-PL"/>
              </w:rPr>
              <w:t xml:space="preserve">2900 </w:t>
            </w: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mm (uzależniona od parametru mocy silnika oferowanego ciągnika)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6EF89160" w14:textId="714301A9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……………………………………</w:t>
            </w:r>
          </w:p>
        </w:tc>
      </w:tr>
      <w:tr w:rsidR="001D3CCC" w:rsidRPr="00C302D0" w14:paraId="3F6E87C9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41F92C46" w14:textId="2D02AF09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0F245166" w14:textId="24577467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2 przyłącza hydrauliczne (1para) umożliwiająca podłączenie do układu hydrauliki przedniej oferowanego ciągnika rolniczego (zaczep na przedni TUZ ciągnika)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7F5372F8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04291782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289849DC" w14:textId="19AA155F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755653C3" w14:textId="14B348F2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bCs/>
                <w:lang w:eastAsia="pl-PL"/>
              </w:rPr>
              <w:t>Hydraulicznie sterowane z kabiny ciągnika lemiesze (oddzielnie lewy i prawy)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0BD84DB0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75D060E9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53062B6C" w14:textId="7777777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2EBCA3E1" w14:textId="3F15E54D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Skręt każdego z ramion lemiesza regulowany hydraulicznie minimum 30°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15E7B9D2" w14:textId="5636A2E0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……………………………………</w:t>
            </w:r>
          </w:p>
        </w:tc>
      </w:tr>
      <w:tr w:rsidR="001D3CCC" w:rsidRPr="00C302D0" w14:paraId="41C9868B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5323CDBD" w14:textId="195A1ADA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1F989E88" w14:textId="177B9A55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Złącze elektryczne 12 V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3D069D33" w14:textId="77777777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5761F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56776E32" w14:textId="77777777" w:rsidTr="00535D43">
        <w:trPr>
          <w:trHeight w:val="27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4FA82C2A" w14:textId="7777777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shd w:val="clear" w:color="auto" w:fill="auto"/>
          </w:tcPr>
          <w:p w14:paraId="01B326CC" w14:textId="1F03B148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Oświetlenie obrysowe 12V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50E403ED" w14:textId="6C6FAD13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</w:t>
            </w:r>
          </w:p>
        </w:tc>
      </w:tr>
      <w:tr w:rsidR="001D3CCC" w:rsidRPr="00C302D0" w14:paraId="0883DE4B" w14:textId="77777777" w:rsidTr="00535D43">
        <w:trPr>
          <w:trHeight w:val="413"/>
          <w:jc w:val="center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6BC30" w14:textId="31ADD04E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423E" w14:textId="6F25BB5F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 xml:space="preserve">Minimalna waga pługa do odśnieżania </w:t>
            </w:r>
            <w:smartTag w:uri="urn:schemas-microsoft-com:office:smarttags" w:element="metricconverter">
              <w:smartTagPr>
                <w:attr w:name="ProductID" w:val="550 kg"/>
              </w:smartTagPr>
              <w:r w:rsidRPr="0015761F">
                <w:rPr>
                  <w:rFonts w:ascii="Times New Roman" w:eastAsia="Times New Roman" w:hAnsi="Times New Roman" w:cs="Times New Roman"/>
                  <w:lang w:eastAsia="pl-PL"/>
                </w:rPr>
                <w:t>550 kg</w:t>
              </w:r>
            </w:smartTag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4F90FE98" w14:textId="02982EC4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</w:t>
            </w:r>
          </w:p>
        </w:tc>
      </w:tr>
      <w:tr w:rsidR="001D3CCC" w:rsidRPr="00C302D0" w14:paraId="73865778" w14:textId="77777777" w:rsidTr="0015761F">
        <w:trPr>
          <w:trHeight w:val="404"/>
          <w:jc w:val="center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753EE" w14:textId="69CE7D67" w:rsidR="001D3CCC" w:rsidRPr="0015761F" w:rsidRDefault="001D3CCC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vAlign w:val="center"/>
          </w:tcPr>
          <w:p w14:paraId="0A3B8BAF" w14:textId="486807A5" w:rsidR="001D3CCC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Koła prowadzące ograniczające wysokość pracy pługa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296A7139" w14:textId="2346D7BE" w:rsidR="001D3CCC" w:rsidRPr="0015761F" w:rsidRDefault="001D3CCC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</w:t>
            </w:r>
          </w:p>
        </w:tc>
      </w:tr>
      <w:tr w:rsidR="008E68BD" w:rsidRPr="00C302D0" w14:paraId="1CE5837C" w14:textId="77777777" w:rsidTr="00535D43">
        <w:trPr>
          <w:trHeight w:val="413"/>
          <w:jc w:val="center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4B6ED" w14:textId="77777777" w:rsidR="008E68BD" w:rsidRPr="0015761F" w:rsidRDefault="008E68BD" w:rsidP="0015761F">
            <w:pPr>
              <w:pStyle w:val="Akapitzlist"/>
              <w:numPr>
                <w:ilvl w:val="0"/>
                <w:numId w:val="41"/>
              </w:num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58" w:type="dxa"/>
            <w:gridSpan w:val="2"/>
            <w:vAlign w:val="center"/>
          </w:tcPr>
          <w:p w14:paraId="790A8A2B" w14:textId="1207C1FE" w:rsidR="008E68BD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 xml:space="preserve">Wyposażony w Zabezpieczenie </w:t>
            </w:r>
            <w:proofErr w:type="spellStart"/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przeciwnajazdowe</w:t>
            </w:r>
            <w:proofErr w:type="spellEnd"/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 xml:space="preserve"> w postaci sprężynowania listwy zgarniającej z możliwością wychylenia lemieszy w skrajnych przypadkach najazdu na przeszkodę</w:t>
            </w:r>
          </w:p>
        </w:tc>
        <w:tc>
          <w:tcPr>
            <w:tcW w:w="3811" w:type="dxa"/>
            <w:gridSpan w:val="2"/>
            <w:shd w:val="clear" w:color="auto" w:fill="auto"/>
            <w:vAlign w:val="center"/>
          </w:tcPr>
          <w:p w14:paraId="24639F5D" w14:textId="32A0129D" w:rsidR="008E68BD" w:rsidRPr="0015761F" w:rsidRDefault="008E68BD" w:rsidP="0015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5761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</w:t>
            </w:r>
          </w:p>
        </w:tc>
      </w:tr>
    </w:tbl>
    <w:p w14:paraId="72A18737" w14:textId="1135E7EE" w:rsidR="00A318F0" w:rsidRDefault="00A318F0"/>
    <w:p w14:paraId="5C0F62B6" w14:textId="77777777" w:rsidR="0015761F" w:rsidRDefault="0015761F"/>
    <w:p w14:paraId="6DBAEDDB" w14:textId="4BE10B15" w:rsidR="0015761F" w:rsidRPr="0015761F" w:rsidRDefault="0015761F" w:rsidP="0015761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61F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15761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5761F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………………………………………………………</w:t>
      </w:r>
    </w:p>
    <w:p w14:paraId="2CB4C0D3" w14:textId="63C95661" w:rsidR="0015761F" w:rsidRPr="0015761F" w:rsidRDefault="0015761F" w:rsidP="001576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761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5761F">
        <w:rPr>
          <w:rFonts w:ascii="Times New Roman" w:eastAsia="Times New Roman" w:hAnsi="Times New Roman" w:cs="Times New Roman"/>
          <w:sz w:val="24"/>
          <w:szCs w:val="24"/>
        </w:rPr>
        <w:tab/>
      </w:r>
      <w:r w:rsidRPr="0015761F">
        <w:rPr>
          <w:rFonts w:ascii="Times New Roman" w:eastAsia="Times New Roman" w:hAnsi="Times New Roman" w:cs="Times New Roman"/>
          <w:sz w:val="20"/>
          <w:szCs w:val="20"/>
        </w:rPr>
        <w:t xml:space="preserve">/miejscowość, data/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15761F">
        <w:rPr>
          <w:rFonts w:ascii="Times New Roman" w:eastAsia="Times New Roman" w:hAnsi="Times New Roman" w:cs="Times New Roman"/>
          <w:sz w:val="20"/>
          <w:szCs w:val="20"/>
        </w:rPr>
        <w:t>/podpis osoby uprawnionej do reprezentowania Wykonawcy/</w:t>
      </w:r>
    </w:p>
    <w:sectPr w:rsidR="0015761F" w:rsidRPr="0015761F" w:rsidSect="00EB1DBC">
      <w:pgSz w:w="16838" w:h="11906" w:orient="landscape"/>
      <w:pgMar w:top="378" w:right="1417" w:bottom="567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1C61" w14:textId="77777777" w:rsidR="00653713" w:rsidRDefault="00653713" w:rsidP="00EB1DBC">
      <w:pPr>
        <w:spacing w:after="0" w:line="240" w:lineRule="auto"/>
      </w:pPr>
      <w:r>
        <w:separator/>
      </w:r>
    </w:p>
  </w:endnote>
  <w:endnote w:type="continuationSeparator" w:id="0">
    <w:p w14:paraId="6AD02AC6" w14:textId="77777777" w:rsidR="00653713" w:rsidRDefault="00653713" w:rsidP="00EB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D516" w14:textId="77777777" w:rsidR="00957799" w:rsidRDefault="00294238" w:rsidP="008E74A4">
    <w:pPr>
      <w:pStyle w:val="Stopka"/>
      <w:framePr w:wrap="around" w:vAnchor="text" w:hAnchor="margin" w:xAlign="center" w:y="1"/>
      <w:rPr>
        <w:rStyle w:val="Numerstrony"/>
        <w:rFonts w:eastAsia="Arial"/>
      </w:rPr>
    </w:pPr>
    <w:r>
      <w:rPr>
        <w:rStyle w:val="Numerstrony"/>
        <w:rFonts w:eastAsia="Arial"/>
      </w:rPr>
      <w:fldChar w:fldCharType="begin"/>
    </w:r>
    <w:r>
      <w:rPr>
        <w:rStyle w:val="Numerstrony"/>
        <w:rFonts w:eastAsia="Arial"/>
      </w:rPr>
      <w:instrText xml:space="preserve">PAGE  </w:instrText>
    </w:r>
    <w:r>
      <w:rPr>
        <w:rStyle w:val="Numerstrony"/>
        <w:rFonts w:eastAsia="Arial"/>
      </w:rPr>
      <w:fldChar w:fldCharType="end"/>
    </w:r>
  </w:p>
  <w:p w14:paraId="690D693B" w14:textId="77777777" w:rsidR="00957799" w:rsidRDefault="006537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3925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DE9D5D" w14:textId="32199FD1" w:rsidR="0015761F" w:rsidRDefault="0015761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9685AA" w14:textId="77777777" w:rsidR="00957799" w:rsidRDefault="00653713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9790" w14:textId="77777777" w:rsidR="00653713" w:rsidRDefault="00653713" w:rsidP="00EB1DBC">
      <w:pPr>
        <w:spacing w:after="0" w:line="240" w:lineRule="auto"/>
      </w:pPr>
      <w:r>
        <w:separator/>
      </w:r>
    </w:p>
  </w:footnote>
  <w:footnote w:type="continuationSeparator" w:id="0">
    <w:p w14:paraId="1E0FAF3F" w14:textId="77777777" w:rsidR="00653713" w:rsidRDefault="00653713" w:rsidP="00EB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92" w:type="dxa"/>
      <w:tblLook w:val="01E0" w:firstRow="1" w:lastRow="1" w:firstColumn="1" w:lastColumn="1" w:noHBand="0" w:noVBand="0"/>
    </w:tblPr>
    <w:tblGrid>
      <w:gridCol w:w="13892"/>
    </w:tblGrid>
    <w:tr w:rsidR="00957799" w:rsidRPr="002242CB" w14:paraId="3856413B" w14:textId="77777777" w:rsidTr="00EB1DBC">
      <w:trPr>
        <w:trHeight w:val="552"/>
      </w:trPr>
      <w:tc>
        <w:tcPr>
          <w:tcW w:w="13892" w:type="dxa"/>
          <w:shd w:val="clear" w:color="auto" w:fill="auto"/>
          <w:vAlign w:val="center"/>
        </w:tcPr>
        <w:p w14:paraId="1163AFA7" w14:textId="76598AF2" w:rsidR="00957799" w:rsidRPr="00E339C0" w:rsidRDefault="00A06E7B" w:rsidP="00E50A17">
          <w:pPr>
            <w:tabs>
              <w:tab w:val="center" w:pos="4536"/>
              <w:tab w:val="center" w:pos="7829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bookmarkStart w:id="4" w:name="_Hlk69713489"/>
          <w:bookmarkStart w:id="5" w:name="_Hlk531591854"/>
          <w:bookmarkStart w:id="6" w:name="_Hlk1532091"/>
          <w:bookmarkStart w:id="7" w:name="_Hlk1532092"/>
          <w:r w:rsidRPr="00A06E7B">
            <w:rPr>
              <w:rFonts w:ascii="Times New Roman" w:hAnsi="Times New Roman" w:cs="Times New Roman"/>
              <w:b/>
              <w:i/>
              <w:iCs/>
            </w:rPr>
            <w:t>„</w:t>
          </w:r>
          <w:bookmarkStart w:id="8" w:name="_Hlk85803654"/>
          <w:bookmarkStart w:id="9" w:name="_Hlk85788929"/>
          <w:r w:rsidRPr="00A06E7B">
            <w:rPr>
              <w:rFonts w:ascii="Times New Roman" w:hAnsi="Times New Roman" w:cs="Times New Roman"/>
              <w:b/>
              <w:i/>
              <w:iCs/>
            </w:rPr>
            <w:t>Zakup i dostawa fabrycznie nowego ciągnika rolniczego wraz z pługiem odśnieżnym dla Przedsiębiorstwa Gospodarki Komunalnej Sp. z o.o.</w:t>
          </w:r>
          <w:r>
            <w:rPr>
              <w:rFonts w:ascii="Times New Roman" w:hAnsi="Times New Roman" w:cs="Times New Roman"/>
              <w:b/>
              <w:i/>
              <w:iCs/>
            </w:rPr>
            <w:br/>
          </w:r>
          <w:r w:rsidRPr="00A06E7B">
            <w:rPr>
              <w:rFonts w:ascii="Times New Roman" w:hAnsi="Times New Roman" w:cs="Times New Roman"/>
              <w:b/>
              <w:i/>
              <w:iCs/>
            </w:rPr>
            <w:t xml:space="preserve"> w Krasnymstawie</w:t>
          </w:r>
          <w:bookmarkEnd w:id="8"/>
          <w:r w:rsidRPr="00A06E7B">
            <w:rPr>
              <w:rFonts w:ascii="Times New Roman" w:hAnsi="Times New Roman" w:cs="Times New Roman"/>
              <w:b/>
              <w:i/>
              <w:iCs/>
            </w:rPr>
            <w:t xml:space="preserve">” </w:t>
          </w:r>
          <w:bookmarkEnd w:id="9"/>
          <w:r w:rsidR="0043265C" w:rsidRPr="0043265C">
            <w:rPr>
              <w:rFonts w:ascii="Times New Roman" w:hAnsi="Times New Roman" w:cs="Times New Roman"/>
              <w:i/>
              <w:iCs/>
            </w:rPr>
            <w:t>- znak sprawy ZP/0</w:t>
          </w:r>
          <w:r>
            <w:rPr>
              <w:rFonts w:ascii="Times New Roman" w:hAnsi="Times New Roman" w:cs="Times New Roman"/>
              <w:i/>
              <w:iCs/>
            </w:rPr>
            <w:t>4</w:t>
          </w:r>
          <w:r w:rsidR="0043265C" w:rsidRPr="0043265C">
            <w:rPr>
              <w:rFonts w:ascii="Times New Roman" w:hAnsi="Times New Roman" w:cs="Times New Roman"/>
              <w:i/>
              <w:iCs/>
            </w:rPr>
            <w:t>/2021</w:t>
          </w:r>
          <w:bookmarkEnd w:id="4"/>
        </w:p>
      </w:tc>
    </w:tr>
    <w:bookmarkEnd w:id="5"/>
    <w:bookmarkEnd w:id="6"/>
    <w:bookmarkEnd w:id="7"/>
  </w:tbl>
  <w:p w14:paraId="60114AAD" w14:textId="32CB3DEB" w:rsidR="00957799" w:rsidRPr="00860605" w:rsidRDefault="00653713" w:rsidP="0043265C">
    <w:pPr>
      <w:tabs>
        <w:tab w:val="center" w:pos="4536"/>
        <w:tab w:val="right" w:pos="9072"/>
      </w:tabs>
      <w:jc w:val="cent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F828" w14:textId="77777777" w:rsidR="00957799" w:rsidRDefault="00294238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957799" w:rsidRPr="002242CB" w14:paraId="5AF82740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4B56C609" w14:textId="77777777" w:rsidR="00957799" w:rsidRPr="005B550F" w:rsidRDefault="00294238" w:rsidP="002C34A0">
          <w:pPr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7D06B63C" w14:textId="77777777" w:rsidR="00957799" w:rsidRPr="002242CB" w:rsidRDefault="00294238" w:rsidP="002C34A0">
    <w:pPr>
      <w:tabs>
        <w:tab w:val="center" w:pos="4536"/>
        <w:tab w:val="right" w:pos="9072"/>
      </w:tabs>
      <w:rPr>
        <w:szCs w:val="20"/>
      </w:rPr>
    </w:pPr>
    <w:r w:rsidRPr="002242CB">
      <w:rPr>
        <w:rFonts w:cs="Tahoma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2E0DA" wp14:editId="7E28C3C3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26EB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gD6XA8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058A22E5" w14:textId="77777777" w:rsidR="00957799" w:rsidRDefault="00294238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693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6E6"/>
    <w:multiLevelType w:val="hybridMultilevel"/>
    <w:tmpl w:val="44A25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381C"/>
    <w:multiLevelType w:val="hybridMultilevel"/>
    <w:tmpl w:val="D5CA40C6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DCD33EF"/>
    <w:multiLevelType w:val="hybridMultilevel"/>
    <w:tmpl w:val="FD96E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9DA"/>
    <w:multiLevelType w:val="hybridMultilevel"/>
    <w:tmpl w:val="6E9CDA34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0F821E0E"/>
    <w:multiLevelType w:val="hybridMultilevel"/>
    <w:tmpl w:val="8CCE5B2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3793E58"/>
    <w:multiLevelType w:val="hybridMultilevel"/>
    <w:tmpl w:val="A5FAF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34F5"/>
    <w:multiLevelType w:val="hybridMultilevel"/>
    <w:tmpl w:val="ADA62CE6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C7A57"/>
    <w:multiLevelType w:val="hybridMultilevel"/>
    <w:tmpl w:val="D5CA40C6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1A2529CE"/>
    <w:multiLevelType w:val="hybridMultilevel"/>
    <w:tmpl w:val="150811CC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460C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228BD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F1BBF"/>
    <w:multiLevelType w:val="hybridMultilevel"/>
    <w:tmpl w:val="150811CC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28185794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9804AC2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4135B"/>
    <w:multiLevelType w:val="hybridMultilevel"/>
    <w:tmpl w:val="8CCE5B2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 w15:restartNumberingAfterBreak="0">
    <w:nsid w:val="3BF57604"/>
    <w:multiLevelType w:val="hybridMultilevel"/>
    <w:tmpl w:val="E370E26A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3DB22307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83165"/>
    <w:multiLevelType w:val="hybridMultilevel"/>
    <w:tmpl w:val="3DB23E8C"/>
    <w:lvl w:ilvl="0" w:tplc="D3F6FB64">
      <w:start w:val="1"/>
      <w:numFmt w:val="lowerLetter"/>
      <w:lvlText w:val="%1)"/>
      <w:lvlJc w:val="right"/>
      <w:pPr>
        <w:ind w:left="8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0" w15:restartNumberingAfterBreak="0">
    <w:nsid w:val="43F95D5E"/>
    <w:multiLevelType w:val="hybridMultilevel"/>
    <w:tmpl w:val="D5CA40C6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48FD4FF0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9439C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310E"/>
    <w:multiLevelType w:val="hybridMultilevel"/>
    <w:tmpl w:val="B4EAFD64"/>
    <w:lvl w:ilvl="0" w:tplc="D3F6FB64">
      <w:start w:val="1"/>
      <w:numFmt w:val="lowerLetter"/>
      <w:lvlText w:val="%1)"/>
      <w:lvlJc w:val="righ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4E0E225A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8703D"/>
    <w:multiLevelType w:val="hybridMultilevel"/>
    <w:tmpl w:val="44A25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86FDF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84882"/>
    <w:multiLevelType w:val="hybridMultilevel"/>
    <w:tmpl w:val="2AF45C2C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8" w15:restartNumberingAfterBreak="0">
    <w:nsid w:val="59EA2AF8"/>
    <w:multiLevelType w:val="hybridMultilevel"/>
    <w:tmpl w:val="E370E26A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E164A3B"/>
    <w:multiLevelType w:val="hybridMultilevel"/>
    <w:tmpl w:val="97D40BAE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 w15:restartNumberingAfterBreak="0">
    <w:nsid w:val="61526363"/>
    <w:multiLevelType w:val="hybridMultilevel"/>
    <w:tmpl w:val="8E2CB7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6789F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43683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77386"/>
    <w:multiLevelType w:val="hybridMultilevel"/>
    <w:tmpl w:val="6E9CDA34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" w15:restartNumberingAfterBreak="0">
    <w:nsid w:val="6FE5627B"/>
    <w:multiLevelType w:val="hybridMultilevel"/>
    <w:tmpl w:val="B4EAFD64"/>
    <w:lvl w:ilvl="0" w:tplc="D3F6FB64">
      <w:start w:val="1"/>
      <w:numFmt w:val="lowerLetter"/>
      <w:lvlText w:val="%1)"/>
      <w:lvlJc w:val="righ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72155A7F"/>
    <w:multiLevelType w:val="hybridMultilevel"/>
    <w:tmpl w:val="FB78C0D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9371A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371F8"/>
    <w:multiLevelType w:val="hybridMultilevel"/>
    <w:tmpl w:val="1582A394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B75C3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27AAC"/>
    <w:multiLevelType w:val="hybridMultilevel"/>
    <w:tmpl w:val="65EEC57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0" w15:restartNumberingAfterBreak="0">
    <w:nsid w:val="7F541039"/>
    <w:multiLevelType w:val="hybridMultilevel"/>
    <w:tmpl w:val="0A98A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4"/>
  </w:num>
  <w:num w:numId="4">
    <w:abstractNumId w:val="3"/>
  </w:num>
  <w:num w:numId="5">
    <w:abstractNumId w:val="10"/>
  </w:num>
  <w:num w:numId="6">
    <w:abstractNumId w:val="30"/>
  </w:num>
  <w:num w:numId="7">
    <w:abstractNumId w:val="37"/>
  </w:num>
  <w:num w:numId="8">
    <w:abstractNumId w:val="19"/>
  </w:num>
  <w:num w:numId="9">
    <w:abstractNumId w:val="7"/>
  </w:num>
  <w:num w:numId="10">
    <w:abstractNumId w:val="34"/>
  </w:num>
  <w:num w:numId="11">
    <w:abstractNumId w:val="25"/>
  </w:num>
  <w:num w:numId="12">
    <w:abstractNumId w:val="32"/>
  </w:num>
  <w:num w:numId="13">
    <w:abstractNumId w:val="15"/>
  </w:num>
  <w:num w:numId="14">
    <w:abstractNumId w:val="29"/>
  </w:num>
  <w:num w:numId="15">
    <w:abstractNumId w:val="13"/>
  </w:num>
  <w:num w:numId="16">
    <w:abstractNumId w:val="4"/>
  </w:num>
  <w:num w:numId="17">
    <w:abstractNumId w:val="33"/>
  </w:num>
  <w:num w:numId="18">
    <w:abstractNumId w:val="17"/>
  </w:num>
  <w:num w:numId="19">
    <w:abstractNumId w:val="28"/>
  </w:num>
  <w:num w:numId="20">
    <w:abstractNumId w:val="23"/>
  </w:num>
  <w:num w:numId="21">
    <w:abstractNumId w:val="24"/>
  </w:num>
  <w:num w:numId="22">
    <w:abstractNumId w:val="26"/>
  </w:num>
  <w:num w:numId="23">
    <w:abstractNumId w:val="11"/>
  </w:num>
  <w:num w:numId="24">
    <w:abstractNumId w:val="21"/>
  </w:num>
  <w:num w:numId="25">
    <w:abstractNumId w:val="35"/>
  </w:num>
  <w:num w:numId="26">
    <w:abstractNumId w:val="31"/>
  </w:num>
  <w:num w:numId="27">
    <w:abstractNumId w:val="6"/>
  </w:num>
  <w:num w:numId="28">
    <w:abstractNumId w:val="22"/>
  </w:num>
  <w:num w:numId="29">
    <w:abstractNumId w:val="0"/>
  </w:num>
  <w:num w:numId="30">
    <w:abstractNumId w:val="12"/>
  </w:num>
  <w:num w:numId="31">
    <w:abstractNumId w:val="9"/>
  </w:num>
  <w:num w:numId="32">
    <w:abstractNumId w:val="40"/>
  </w:num>
  <w:num w:numId="33">
    <w:abstractNumId w:val="2"/>
  </w:num>
  <w:num w:numId="34">
    <w:abstractNumId w:val="16"/>
  </w:num>
  <w:num w:numId="35">
    <w:abstractNumId w:val="38"/>
  </w:num>
  <w:num w:numId="36">
    <w:abstractNumId w:val="20"/>
  </w:num>
  <w:num w:numId="37">
    <w:abstractNumId w:val="8"/>
  </w:num>
  <w:num w:numId="38">
    <w:abstractNumId w:val="39"/>
  </w:num>
  <w:num w:numId="39">
    <w:abstractNumId w:val="5"/>
  </w:num>
  <w:num w:numId="40">
    <w:abstractNumId w:val="27"/>
  </w:num>
  <w:num w:numId="4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DBC"/>
    <w:rsid w:val="00044282"/>
    <w:rsid w:val="001059E8"/>
    <w:rsid w:val="00124F1B"/>
    <w:rsid w:val="00134C3B"/>
    <w:rsid w:val="00153F4E"/>
    <w:rsid w:val="0015761F"/>
    <w:rsid w:val="001A71F8"/>
    <w:rsid w:val="001D3CCC"/>
    <w:rsid w:val="002072F3"/>
    <w:rsid w:val="0024439C"/>
    <w:rsid w:val="0025556D"/>
    <w:rsid w:val="0029057A"/>
    <w:rsid w:val="00294238"/>
    <w:rsid w:val="002A0E4B"/>
    <w:rsid w:val="00346776"/>
    <w:rsid w:val="003569B0"/>
    <w:rsid w:val="0039191B"/>
    <w:rsid w:val="00430BAC"/>
    <w:rsid w:val="0043265C"/>
    <w:rsid w:val="00507B84"/>
    <w:rsid w:val="00535D43"/>
    <w:rsid w:val="005B4B0B"/>
    <w:rsid w:val="005C0662"/>
    <w:rsid w:val="005D0DDD"/>
    <w:rsid w:val="006004E6"/>
    <w:rsid w:val="00653713"/>
    <w:rsid w:val="006567AC"/>
    <w:rsid w:val="00684BE3"/>
    <w:rsid w:val="006C2A57"/>
    <w:rsid w:val="006E4AC1"/>
    <w:rsid w:val="0072381C"/>
    <w:rsid w:val="007549BE"/>
    <w:rsid w:val="0076662D"/>
    <w:rsid w:val="00812C08"/>
    <w:rsid w:val="00815E2E"/>
    <w:rsid w:val="00825E77"/>
    <w:rsid w:val="008E68BD"/>
    <w:rsid w:val="008E7062"/>
    <w:rsid w:val="008F6948"/>
    <w:rsid w:val="00915657"/>
    <w:rsid w:val="009A1BB2"/>
    <w:rsid w:val="00A06E7B"/>
    <w:rsid w:val="00A2173D"/>
    <w:rsid w:val="00A26EA5"/>
    <w:rsid w:val="00A318F0"/>
    <w:rsid w:val="00A320EC"/>
    <w:rsid w:val="00A34CC4"/>
    <w:rsid w:val="00AB33C5"/>
    <w:rsid w:val="00C302D0"/>
    <w:rsid w:val="00C561E4"/>
    <w:rsid w:val="00C647CB"/>
    <w:rsid w:val="00D27185"/>
    <w:rsid w:val="00D56C26"/>
    <w:rsid w:val="00DC0E0F"/>
    <w:rsid w:val="00DC35D4"/>
    <w:rsid w:val="00E17095"/>
    <w:rsid w:val="00E2710E"/>
    <w:rsid w:val="00E339C0"/>
    <w:rsid w:val="00E431A6"/>
    <w:rsid w:val="00E44206"/>
    <w:rsid w:val="00E50A17"/>
    <w:rsid w:val="00E55FB2"/>
    <w:rsid w:val="00E66208"/>
    <w:rsid w:val="00EB1DBC"/>
    <w:rsid w:val="00EB4680"/>
    <w:rsid w:val="00F25CE3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2D937C"/>
  <w15:chartTrackingRefBased/>
  <w15:docId w15:val="{0053DBB5-6BB3-4442-9241-53998514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B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B1DBC"/>
  </w:style>
  <w:style w:type="paragraph" w:styleId="Tekstpodstawowy">
    <w:name w:val="Body Text"/>
    <w:basedOn w:val="Normalny"/>
    <w:link w:val="TekstpodstawowyZnak"/>
    <w:rsid w:val="00EB1DBC"/>
    <w:pPr>
      <w:widowControl w:val="0"/>
      <w:autoSpaceDE w:val="0"/>
      <w:autoSpaceDN w:val="0"/>
      <w:adjustRightInd w:val="0"/>
      <w:spacing w:before="1" w:after="0" w:line="240" w:lineRule="auto"/>
      <w:ind w:left="658" w:hanging="542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1DBC"/>
    <w:rPr>
      <w:rFonts w:ascii="Bookman Old Style" w:eastAsia="Times New Roman" w:hAnsi="Bookman Old Style" w:cs="Bookman Old Style"/>
      <w:lang w:eastAsia="pl-PL"/>
    </w:rPr>
  </w:style>
  <w:style w:type="paragraph" w:styleId="Nagwek">
    <w:name w:val="header"/>
    <w:basedOn w:val="Normalny"/>
    <w:link w:val="NagwekZnak"/>
    <w:rsid w:val="00EB1D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1D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EB1DBC"/>
  </w:style>
  <w:style w:type="character" w:styleId="Hipercze">
    <w:name w:val="Hyperlink"/>
    <w:rsid w:val="00EB1DBC"/>
    <w:rPr>
      <w:color w:val="0000FF"/>
      <w:u w:val="single"/>
    </w:rPr>
  </w:style>
  <w:style w:type="character" w:customStyle="1" w:styleId="CharStyle4">
    <w:name w:val="CharStyle4"/>
    <w:rsid w:val="00EB1DBC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EB1DBC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EB1DBC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EB1DBC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sz w:val="20"/>
      <w:szCs w:val="20"/>
      <w:lang w:eastAsia="pl-PL" w:bidi="pl-PL"/>
    </w:rPr>
  </w:style>
  <w:style w:type="paragraph" w:styleId="Tytu">
    <w:name w:val="Title"/>
    <w:basedOn w:val="Normalny"/>
    <w:next w:val="Podtytu"/>
    <w:link w:val="TytuZnak"/>
    <w:qFormat/>
    <w:rsid w:val="00EB1DB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2"/>
      <w:u w:val="double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rsid w:val="00EB1DBC"/>
    <w:rPr>
      <w:rFonts w:ascii="Times New Roman" w:eastAsia="Times New Roman" w:hAnsi="Times New Roman" w:cs="Times New Roman"/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EB1DBC"/>
    <w:pPr>
      <w:keepNext/>
      <w:widowControl w:val="0"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customStyle="1" w:styleId="PodtytuZnak">
    <w:name w:val="Podtytuł Znak"/>
    <w:basedOn w:val="Domylnaczcionkaakapitu"/>
    <w:link w:val="Podtytu"/>
    <w:rsid w:val="00EB1DB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EB1DBC"/>
  </w:style>
  <w:style w:type="character" w:styleId="Pogrubienie">
    <w:name w:val="Strong"/>
    <w:qFormat/>
    <w:rsid w:val="00EB1DBC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EB1DBC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34"/>
    <w:qFormat/>
    <w:rsid w:val="00EB1DB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D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DB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B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B1D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1DB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EB1DBC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B1DBC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1DB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gkkrasnyst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1304</Words>
  <Characters>7829</Characters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2021-09-21T06:00:00Z</cp:lastPrinted>
  <dcterms:created xsi:type="dcterms:W3CDTF">2021-10-25T05:54:00Z</dcterms:created>
  <dcterms:modified xsi:type="dcterms:W3CDTF">2021-10-25T07:31:00Z</dcterms:modified>
</cp:coreProperties>
</file>